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06C" w:rsidRPr="00577E31" w:rsidRDefault="00BF106C" w:rsidP="00BF106C">
      <w:pPr>
        <w:spacing w:after="0"/>
        <w:ind w:firstLine="567"/>
        <w:jc w:val="right"/>
        <w:rPr>
          <w:rFonts w:ascii="Times New Roman" w:hAnsi="Times New Roman" w:cs="Times New Roman"/>
          <w:sz w:val="24"/>
          <w:szCs w:val="24"/>
        </w:rPr>
      </w:pPr>
      <w:r w:rsidRPr="00577E31">
        <w:rPr>
          <w:rFonts w:ascii="Times New Roman" w:hAnsi="Times New Roman" w:cs="Times New Roman"/>
          <w:sz w:val="24"/>
          <w:szCs w:val="24"/>
        </w:rPr>
        <w:t>Приложение</w:t>
      </w:r>
    </w:p>
    <w:p w:rsidR="00BF106C" w:rsidRPr="00577E31" w:rsidRDefault="00BF106C" w:rsidP="00BF106C">
      <w:pPr>
        <w:spacing w:after="0"/>
        <w:ind w:firstLine="567"/>
        <w:jc w:val="right"/>
        <w:rPr>
          <w:rFonts w:ascii="Times New Roman" w:hAnsi="Times New Roman" w:cs="Times New Roman"/>
          <w:sz w:val="24"/>
          <w:szCs w:val="24"/>
        </w:rPr>
      </w:pPr>
      <w:r w:rsidRPr="00577E31">
        <w:rPr>
          <w:rFonts w:ascii="Times New Roman" w:hAnsi="Times New Roman" w:cs="Times New Roman"/>
          <w:sz w:val="24"/>
          <w:szCs w:val="24"/>
        </w:rPr>
        <w:t>Утверждено постановлением</w:t>
      </w:r>
    </w:p>
    <w:p w:rsidR="00BF106C" w:rsidRDefault="00BF106C" w:rsidP="00BF106C">
      <w:pPr>
        <w:spacing w:after="0"/>
        <w:ind w:firstLine="567"/>
        <w:jc w:val="right"/>
        <w:rPr>
          <w:rFonts w:ascii="Times New Roman" w:hAnsi="Times New Roman" w:cs="Times New Roman"/>
          <w:sz w:val="24"/>
          <w:szCs w:val="24"/>
        </w:rPr>
      </w:pPr>
      <w:r w:rsidRPr="00577E31">
        <w:rPr>
          <w:rFonts w:ascii="Times New Roman" w:hAnsi="Times New Roman" w:cs="Times New Roman"/>
          <w:sz w:val="24"/>
          <w:szCs w:val="24"/>
        </w:rPr>
        <w:t xml:space="preserve"> администрации Сусуманского </w:t>
      </w:r>
    </w:p>
    <w:p w:rsidR="00BF106C" w:rsidRDefault="00BF106C" w:rsidP="00BF106C">
      <w:pPr>
        <w:spacing w:after="0"/>
        <w:ind w:firstLine="567"/>
        <w:jc w:val="right"/>
        <w:rPr>
          <w:rFonts w:ascii="Times New Roman" w:hAnsi="Times New Roman" w:cs="Times New Roman"/>
          <w:sz w:val="24"/>
          <w:szCs w:val="24"/>
        </w:rPr>
      </w:pPr>
      <w:r w:rsidRPr="00577E31">
        <w:rPr>
          <w:rFonts w:ascii="Times New Roman" w:hAnsi="Times New Roman" w:cs="Times New Roman"/>
          <w:sz w:val="24"/>
          <w:szCs w:val="24"/>
        </w:rPr>
        <w:t>городского</w:t>
      </w:r>
      <w:r>
        <w:rPr>
          <w:rFonts w:ascii="Times New Roman" w:hAnsi="Times New Roman" w:cs="Times New Roman"/>
          <w:sz w:val="24"/>
          <w:szCs w:val="24"/>
        </w:rPr>
        <w:t xml:space="preserve"> округа </w:t>
      </w:r>
    </w:p>
    <w:p w:rsidR="00BF106C" w:rsidRDefault="00BF106C" w:rsidP="00BF106C">
      <w:pPr>
        <w:spacing w:after="0"/>
        <w:ind w:firstLine="567"/>
        <w:jc w:val="right"/>
        <w:rPr>
          <w:rFonts w:ascii="Times New Roman" w:hAnsi="Times New Roman" w:cs="Times New Roman"/>
          <w:sz w:val="24"/>
          <w:szCs w:val="24"/>
        </w:rPr>
      </w:pPr>
      <w:r>
        <w:rPr>
          <w:rFonts w:ascii="Times New Roman" w:hAnsi="Times New Roman" w:cs="Times New Roman"/>
          <w:sz w:val="24"/>
          <w:szCs w:val="24"/>
        </w:rPr>
        <w:t xml:space="preserve">от </w:t>
      </w:r>
      <w:r w:rsidR="00F326CF">
        <w:rPr>
          <w:rFonts w:ascii="Times New Roman" w:hAnsi="Times New Roman" w:cs="Times New Roman"/>
          <w:sz w:val="24"/>
          <w:szCs w:val="24"/>
        </w:rPr>
        <w:t>12.07</w:t>
      </w:r>
      <w:r>
        <w:rPr>
          <w:rFonts w:ascii="Times New Roman" w:hAnsi="Times New Roman" w:cs="Times New Roman"/>
          <w:sz w:val="24"/>
          <w:szCs w:val="24"/>
        </w:rPr>
        <w:t>.</w:t>
      </w:r>
      <w:r w:rsidR="00F326CF">
        <w:rPr>
          <w:rFonts w:ascii="Times New Roman" w:hAnsi="Times New Roman" w:cs="Times New Roman"/>
          <w:sz w:val="24"/>
          <w:szCs w:val="24"/>
        </w:rPr>
        <w:t>2018</w:t>
      </w:r>
      <w:r>
        <w:rPr>
          <w:rFonts w:ascii="Times New Roman" w:hAnsi="Times New Roman" w:cs="Times New Roman"/>
          <w:sz w:val="24"/>
          <w:szCs w:val="24"/>
        </w:rPr>
        <w:t xml:space="preserve"> г. № </w:t>
      </w:r>
      <w:r w:rsidR="00F326CF">
        <w:rPr>
          <w:rFonts w:ascii="Times New Roman" w:hAnsi="Times New Roman" w:cs="Times New Roman"/>
          <w:sz w:val="24"/>
          <w:szCs w:val="24"/>
        </w:rPr>
        <w:t>359</w:t>
      </w:r>
      <w:bookmarkStart w:id="0" w:name="_GoBack"/>
      <w:bookmarkEnd w:id="0"/>
    </w:p>
    <w:p w:rsidR="00BF106C" w:rsidRDefault="00BF106C" w:rsidP="00BF106C">
      <w:pPr>
        <w:spacing w:after="0"/>
        <w:ind w:firstLine="567"/>
        <w:jc w:val="center"/>
        <w:rPr>
          <w:rFonts w:ascii="Times New Roman" w:hAnsi="Times New Roman" w:cs="Times New Roman"/>
          <w:b/>
          <w:sz w:val="24"/>
          <w:szCs w:val="24"/>
        </w:rPr>
      </w:pPr>
    </w:p>
    <w:p w:rsidR="00744782" w:rsidRDefault="00744782" w:rsidP="00BF106C">
      <w:pPr>
        <w:spacing w:after="0"/>
        <w:ind w:firstLine="567"/>
        <w:jc w:val="center"/>
        <w:rPr>
          <w:rFonts w:ascii="Times New Roman" w:hAnsi="Times New Roman" w:cs="Times New Roman"/>
          <w:b/>
          <w:sz w:val="24"/>
          <w:szCs w:val="24"/>
        </w:rPr>
      </w:pPr>
    </w:p>
    <w:p w:rsidR="00BF106C" w:rsidRDefault="00BF106C" w:rsidP="00BF106C">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CC5E8A" w:rsidRDefault="00CC5E8A" w:rsidP="00CC5E8A">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по предоставлению муниципальной услуги</w:t>
      </w:r>
    </w:p>
    <w:p w:rsidR="00BF106C" w:rsidRDefault="00BF106C" w:rsidP="00BF106C">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w:t>
      </w:r>
      <w:r w:rsidRPr="00BF106C">
        <w:rPr>
          <w:rFonts w:ascii="Times New Roman" w:hAnsi="Times New Roman" w:cs="Times New Roman"/>
          <w:b/>
          <w:sz w:val="24"/>
          <w:szCs w:val="24"/>
        </w:rPr>
        <w:t>Приобретение земельных участков из земель сельскохозяйственного назначения, 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w:t>
      </w:r>
      <w:r>
        <w:rPr>
          <w:rFonts w:ascii="Times New Roman" w:hAnsi="Times New Roman" w:cs="Times New Roman"/>
          <w:b/>
          <w:sz w:val="24"/>
          <w:szCs w:val="24"/>
        </w:rPr>
        <w:t>»</w:t>
      </w:r>
    </w:p>
    <w:p w:rsidR="00BF106C" w:rsidRDefault="00BF106C" w:rsidP="00900335">
      <w:pPr>
        <w:ind w:firstLine="567"/>
        <w:jc w:val="center"/>
        <w:rPr>
          <w:rFonts w:ascii="Times New Roman" w:hAnsi="Times New Roman" w:cs="Times New Roman"/>
          <w:b/>
          <w:sz w:val="24"/>
          <w:szCs w:val="24"/>
        </w:rPr>
      </w:pPr>
    </w:p>
    <w:p w:rsidR="00900335" w:rsidRDefault="00900335" w:rsidP="00900335">
      <w:pPr>
        <w:ind w:firstLine="567"/>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1.1. Предмет регулирования административного регламента.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Административный регламент предоставления муниципальной услуги «Приобретение земельных участков из земель сельскохозяйственного назначения, 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 (далее – Регламент) устанавливает стандарт и порядок предоставления муниципальной услуги, в том числе, сроки и последовательность административных процедур и действий, в соответствии с законодательством Российской Федерации.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1.2. Круг заявителей.</w:t>
      </w:r>
    </w:p>
    <w:p w:rsidR="009219C9" w:rsidRPr="009219C9" w:rsidRDefault="009219C9" w:rsidP="009219C9">
      <w:pPr>
        <w:spacing w:after="0"/>
        <w:ind w:firstLine="567"/>
        <w:jc w:val="both"/>
        <w:rPr>
          <w:rFonts w:ascii="Times New Roman" w:hAnsi="Times New Roman" w:cs="Times New Roman"/>
          <w:sz w:val="24"/>
          <w:szCs w:val="24"/>
        </w:rPr>
      </w:pPr>
      <w:r w:rsidRPr="00490632">
        <w:rPr>
          <w:rFonts w:ascii="Times New Roman" w:hAnsi="Times New Roman" w:cs="Times New Roman"/>
          <w:sz w:val="24"/>
          <w:szCs w:val="24"/>
        </w:rPr>
        <w:t xml:space="preserve">Заявителями на предоставление муниципальной услуги являются: </w:t>
      </w:r>
      <w:r w:rsidR="00490632" w:rsidRPr="00490632">
        <w:rPr>
          <w:rFonts w:ascii="Times New Roman" w:hAnsi="Times New Roman" w:cs="Times New Roman"/>
          <w:sz w:val="24"/>
          <w:szCs w:val="24"/>
        </w:rPr>
        <w:t xml:space="preserve">физические лица, </w:t>
      </w:r>
      <w:r w:rsidRPr="00490632">
        <w:rPr>
          <w:rFonts w:ascii="Times New Roman" w:hAnsi="Times New Roman" w:cs="Times New Roman"/>
          <w:sz w:val="24"/>
          <w:szCs w:val="24"/>
        </w:rPr>
        <w:t>граждане – главы крестьянских фермерских хозяйств, зарегистрированные в качестве индивидуальных предпринимателей, юридические лица – крестьянские фермерские хозяйства, либо их уполномоченные представители.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 Требования к порядку информирования о порядке предоставления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1.3.1. Информация о местах нахождения и графике работы:</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 местонахождение: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администрации Сусуманского городского округа: 686314, Российская Федерация, Магаданская область, Сусуманский район, город Сусуман, ул. Советская, д. 17;</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комитета по управлению муниципальным имуществом администрации Сусуманского городского округа: 686314, Российская Федерация, Магаданская область, Сусуманский район, город Сусуман, ул. Советская, д. 17.</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2) почтовый адрес:</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686314, Российская Федерация, Магаданская область, Сусуманский район, город Сусуман, ул. Советская, д. 17.</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3) график работы:</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понедельник-четверг: с 9-00 до 12-30 и с 14-00 до 17-45;</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пятница: с 9-00 до 12-30 и с 14-00 до 17-30;</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перерыв: с 12-30 до 14-00;</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выходные: суббота, воскресенье и праздничные дни;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в предпраздничные дни – на 1 час короче.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1.3.2. Справочные телефоны, факс:</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 факс:</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lastRenderedPageBreak/>
        <w:t>– (41345) 2-20-25 (администрация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2) телефоны:</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(41345) 2-20-25 (приемная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(41345) 2-11-81 (руководитель комитета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b/>
          <w:sz w:val="24"/>
          <w:szCs w:val="24"/>
        </w:rPr>
        <w:t xml:space="preserve">– </w:t>
      </w:r>
      <w:r w:rsidRPr="009219C9">
        <w:rPr>
          <w:rFonts w:ascii="Times New Roman" w:hAnsi="Times New Roman" w:cs="Times New Roman"/>
          <w:sz w:val="24"/>
          <w:szCs w:val="24"/>
        </w:rPr>
        <w:t>(41345) 2-28-58 (специалисты комитета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1.3.3. Адрес официального сайта и электронной почты:</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 официальный сайт:</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xml:space="preserve">– </w:t>
      </w:r>
      <w:hyperlink r:id="rId6" w:history="1">
        <w:r w:rsidRPr="009219C9">
          <w:rPr>
            <w:rFonts w:ascii="Times New Roman" w:hAnsi="Times New Roman" w:cs="Times New Roman"/>
            <w:sz w:val="24"/>
            <w:szCs w:val="24"/>
            <w:u w:val="single"/>
            <w:lang w:val="en-US"/>
          </w:rPr>
          <w:t>www</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susumanskiy</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rayon</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ru</w:t>
        </w:r>
      </w:hyperlink>
      <w:r w:rsidRPr="009219C9">
        <w:rPr>
          <w:rFonts w:ascii="Times New Roman" w:hAnsi="Times New Roman" w:cs="Times New Roman"/>
          <w:sz w:val="24"/>
          <w:szCs w:val="24"/>
        </w:rPr>
        <w:t>;</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2) электронная почта: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xml:space="preserve">– </w:t>
      </w:r>
      <w:hyperlink r:id="rId7" w:history="1">
        <w:r w:rsidRPr="009219C9">
          <w:rPr>
            <w:rFonts w:ascii="Times New Roman" w:hAnsi="Times New Roman" w:cs="Times New Roman"/>
            <w:sz w:val="24"/>
            <w:szCs w:val="24"/>
            <w:u w:val="single"/>
            <w:lang w:val="en-US"/>
          </w:rPr>
          <w:t>ssmadm</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mail</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ru</w:t>
        </w:r>
      </w:hyperlink>
      <w:r w:rsidRPr="009219C9">
        <w:rPr>
          <w:rFonts w:ascii="Times New Roman" w:hAnsi="Times New Roman" w:cs="Times New Roman"/>
          <w:sz w:val="24"/>
          <w:szCs w:val="24"/>
        </w:rPr>
        <w:t xml:space="preserve"> (приемная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xml:space="preserve">– </w:t>
      </w:r>
      <w:hyperlink r:id="rId8" w:history="1">
        <w:r w:rsidRPr="009219C9">
          <w:rPr>
            <w:rFonts w:ascii="Times New Roman" w:hAnsi="Times New Roman" w:cs="Times New Roman"/>
            <w:sz w:val="24"/>
            <w:szCs w:val="24"/>
            <w:u w:val="single"/>
            <w:lang w:val="en-US"/>
          </w:rPr>
          <w:t>kumi</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ssm</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mail</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ru</w:t>
        </w:r>
      </w:hyperlink>
      <w:r w:rsidRPr="009219C9">
        <w:rPr>
          <w:rFonts w:ascii="Times New Roman" w:hAnsi="Times New Roman" w:cs="Times New Roman"/>
          <w:sz w:val="24"/>
          <w:szCs w:val="24"/>
        </w:rPr>
        <w:t xml:space="preserve"> (комитет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1.3.4. Порядок получения информации заявителями по вопросам предоставления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1.3.4.1. Информирование заявителей о предоставлении муниципальной услуги осуществляется специалистами комитета по управлению муниципальным имуществом администрации Сусуманского городского округа (далее – специалисты комитета).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Специалисты комитета осуществляют информирование по следующим направлениям:</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о местонахождении и графике работы комитета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о справочных номерах телефонов комитета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xml:space="preserve">– об адресе официального сайта администрации </w:t>
      </w:r>
      <w:proofErr w:type="spellStart"/>
      <w:r w:rsidRPr="009219C9">
        <w:rPr>
          <w:rFonts w:ascii="Times New Roman" w:hAnsi="Times New Roman" w:cs="Times New Roman"/>
          <w:sz w:val="24"/>
          <w:szCs w:val="24"/>
        </w:rPr>
        <w:t>Сусуманского</w:t>
      </w:r>
      <w:proofErr w:type="spellEnd"/>
      <w:r w:rsidRPr="009219C9">
        <w:rPr>
          <w:rFonts w:ascii="Times New Roman" w:hAnsi="Times New Roman" w:cs="Times New Roman"/>
          <w:sz w:val="24"/>
          <w:szCs w:val="24"/>
        </w:rPr>
        <w:t xml:space="preserve"> городского округа в сети «Интернет», адресе электронной почты, о возможности предоставления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hyperlink r:id="rId9" w:history="1">
        <w:r w:rsidRPr="009219C9">
          <w:rPr>
            <w:rFonts w:ascii="Times New Roman" w:hAnsi="Times New Roman" w:cs="Times New Roman"/>
            <w:sz w:val="24"/>
            <w:szCs w:val="24"/>
            <w:u w:val="single"/>
            <w:lang w:val="en-US"/>
          </w:rPr>
          <w:t>www</w:t>
        </w:r>
        <w:r w:rsidRPr="009219C9">
          <w:rPr>
            <w:rFonts w:ascii="Times New Roman" w:hAnsi="Times New Roman" w:cs="Times New Roman"/>
            <w:sz w:val="24"/>
            <w:szCs w:val="24"/>
            <w:u w:val="single"/>
          </w:rPr>
          <w:t>.</w:t>
        </w:r>
        <w:proofErr w:type="spellStart"/>
        <w:r w:rsidRPr="009219C9">
          <w:rPr>
            <w:rFonts w:ascii="Times New Roman" w:hAnsi="Times New Roman" w:cs="Times New Roman"/>
            <w:sz w:val="24"/>
            <w:szCs w:val="24"/>
            <w:u w:val="single"/>
            <w:lang w:val="en-US"/>
          </w:rPr>
          <w:t>gosuslugi</w:t>
        </w:r>
        <w:proofErr w:type="spellEnd"/>
        <w:r w:rsidRPr="009219C9">
          <w:rPr>
            <w:rFonts w:ascii="Times New Roman" w:hAnsi="Times New Roman" w:cs="Times New Roman"/>
            <w:sz w:val="24"/>
            <w:szCs w:val="24"/>
            <w:u w:val="single"/>
          </w:rPr>
          <w:t>.</w:t>
        </w:r>
        <w:proofErr w:type="spellStart"/>
        <w:r w:rsidRPr="009219C9">
          <w:rPr>
            <w:rFonts w:ascii="Times New Roman" w:hAnsi="Times New Roman" w:cs="Times New Roman"/>
            <w:sz w:val="24"/>
            <w:szCs w:val="24"/>
            <w:u w:val="single"/>
            <w:lang w:val="en-US"/>
          </w:rPr>
          <w:t>ru</w:t>
        </w:r>
        <w:proofErr w:type="spellEnd"/>
      </w:hyperlink>
      <w:r w:rsidRPr="009219C9">
        <w:rPr>
          <w:rFonts w:ascii="Times New Roman" w:hAnsi="Times New Roman" w:cs="Times New Roman"/>
          <w:sz w:val="24"/>
          <w:szCs w:val="24"/>
        </w:rPr>
        <w:t>) (далее – Единый портал государственных и муниципальных услуг);</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о порядке получения информации заявителями по вопросам предоставления муниципальной услуги, ходе ее предоставления, в том числе с использованием государственных информационных систем.</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Основными требованиями к консультации заявителей являются:</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своевременность;</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четкость в изложении материала;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наглядность форм подачи материала;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удобство и доступность.</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тридцати минут. Письменные консультации предоставляются по устному либо письменному запросу заявителя, в том числе в электронной форме.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xml:space="preserve">1.3.4.2. При наличии соглашения о взаимодействии, информацию о порядке предоставления муниципальной услуги заявитель может получить у специалистов МОГАУ «Многофункциональный центр предоставления государственных и муниципальных услуг» (далее – многофункциональный центр) в порядке личного обращения по адресу: 686314, Российская Федерация, Магаданская область, Сусуманский </w:t>
      </w:r>
      <w:r w:rsidRPr="009219C9">
        <w:rPr>
          <w:rFonts w:ascii="Times New Roman" w:hAnsi="Times New Roman" w:cs="Times New Roman"/>
          <w:sz w:val="24"/>
          <w:szCs w:val="24"/>
        </w:rPr>
        <w:lastRenderedPageBreak/>
        <w:t>район, город Сусуман, улица Билибина, дом 5, с понедельника по четверг: с 9-00 до 18-00; пятница: с 9-00 до 13-00; перерыв: с 13-00 до 14-00; выходные: суббота, воскресенье, а также посредством телефонной связи по телефону (41345) 2-12-57, 8800-234-0880 (многоканальный).</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xml:space="preserve">Официальный сайт в сети Интернет: </w:t>
      </w:r>
      <w:hyperlink r:id="rId10" w:history="1">
        <w:r w:rsidRPr="009219C9">
          <w:rPr>
            <w:rFonts w:ascii="Times New Roman" w:hAnsi="Times New Roman" w:cs="Times New Roman"/>
            <w:sz w:val="24"/>
            <w:szCs w:val="24"/>
            <w:u w:val="single"/>
            <w:lang w:val="en-US"/>
          </w:rPr>
          <w:t>www</w:t>
        </w:r>
        <w:r w:rsidRPr="009219C9">
          <w:rPr>
            <w:rFonts w:ascii="Times New Roman" w:hAnsi="Times New Roman" w:cs="Times New Roman"/>
            <w:sz w:val="24"/>
            <w:szCs w:val="24"/>
            <w:u w:val="single"/>
          </w:rPr>
          <w:t>.</w:t>
        </w:r>
        <w:proofErr w:type="spellStart"/>
        <w:r w:rsidRPr="009219C9">
          <w:rPr>
            <w:rFonts w:ascii="Times New Roman" w:hAnsi="Times New Roman" w:cs="Times New Roman"/>
            <w:sz w:val="24"/>
            <w:szCs w:val="24"/>
            <w:u w:val="single"/>
            <w:lang w:val="en-US"/>
          </w:rPr>
          <w:t>mydoc</w:t>
        </w:r>
        <w:proofErr w:type="spellEnd"/>
        <w:r w:rsidRPr="009219C9">
          <w:rPr>
            <w:rFonts w:ascii="Times New Roman" w:hAnsi="Times New Roman" w:cs="Times New Roman"/>
            <w:sz w:val="24"/>
            <w:szCs w:val="24"/>
            <w:u w:val="single"/>
          </w:rPr>
          <w:t>49.</w:t>
        </w:r>
        <w:proofErr w:type="spellStart"/>
        <w:r w:rsidRPr="009219C9">
          <w:rPr>
            <w:rFonts w:ascii="Times New Roman" w:hAnsi="Times New Roman" w:cs="Times New Roman"/>
            <w:sz w:val="24"/>
            <w:szCs w:val="24"/>
            <w:u w:val="single"/>
            <w:lang w:val="en-US"/>
          </w:rPr>
          <w:t>ru</w:t>
        </w:r>
        <w:proofErr w:type="spellEnd"/>
      </w:hyperlink>
      <w:r w:rsidRPr="009219C9">
        <w:rPr>
          <w:rFonts w:ascii="Times New Roman" w:hAnsi="Times New Roman" w:cs="Times New Roman"/>
          <w:sz w:val="24"/>
          <w:szCs w:val="24"/>
        </w:rPr>
        <w:t xml:space="preserve"> (многофункциональный центр).</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1.3.5. Информирование заявителей о предоставлении муниципальной услуги осуществляется в форме: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непосредственного общения заявителей (при личном обращении либо по телефону) со специалистами комитета, ответственными за консультацию;</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взаимодействие специалистов комитета с заявителями по почте, электронной почте;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информационных материалов, которые размещаются на официальном сайте администрации Сусуманского городского округа в сети «Интернет», на информационных стендах, размещенных в помещении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1.3.6. На информационных стендах комитета по управлению муниципальным имуществом администрации Сусуманского городского округа, размещенных в помещении администрации Сусуманского городского округа, а также на официальном сайте администрации Сусуманского городского округа размещаются следующие материалы:</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текст настоящего Регламента;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сведения о перечне предоставляемых муниципальных услуг;</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перечень документов, необходимых для получения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перечень оснований для отказа в приеме документов, а также в предоставлении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досудебный (внесудебный) порядок обжалования решений и действий (бездействий) администрации Сусуманского городского округа, а также должностных лиц, муниципальных служащих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блок-схема, наглядно отображающая последовательность прохождения всех административных процедур (приложение 2 к настоящему Регламенту);</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образцы заполнения заявлений о предоставлении муниципальной услуги (приложения 1, 1а и 1б к настоящему Регламенту);</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адреса, телефоны и графики работы комитета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адрес электронной почты комитета по управлению муниципальным имуществом администрации Сусуманского городского округа, адрес Единого портала государственных и муниципальных услуг.</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1.3.7</w:t>
      </w:r>
      <w:proofErr w:type="gramStart"/>
      <w:r w:rsidRPr="009219C9">
        <w:rPr>
          <w:rFonts w:ascii="Times New Roman" w:hAnsi="Times New Roman" w:cs="Times New Roman"/>
          <w:sz w:val="24"/>
          <w:szCs w:val="24"/>
        </w:rPr>
        <w:t xml:space="preserve"> Н</w:t>
      </w:r>
      <w:proofErr w:type="gramEnd"/>
      <w:r w:rsidRPr="009219C9">
        <w:rPr>
          <w:rFonts w:ascii="Times New Roman" w:hAnsi="Times New Roman" w:cs="Times New Roman"/>
          <w:sz w:val="24"/>
          <w:szCs w:val="24"/>
        </w:rPr>
        <w:t>а Едином портале государственных и муниципальных услуг  (</w:t>
      </w:r>
      <w:hyperlink r:id="rId11" w:history="1">
        <w:r w:rsidRPr="009219C9">
          <w:rPr>
            <w:rFonts w:ascii="Times New Roman" w:hAnsi="Times New Roman" w:cs="Times New Roman"/>
            <w:sz w:val="24"/>
            <w:szCs w:val="24"/>
            <w:u w:val="single"/>
            <w:lang w:val="en-US"/>
          </w:rPr>
          <w:t>www</w:t>
        </w:r>
        <w:r w:rsidRPr="009219C9">
          <w:rPr>
            <w:rFonts w:ascii="Times New Roman" w:hAnsi="Times New Roman" w:cs="Times New Roman"/>
            <w:sz w:val="24"/>
            <w:szCs w:val="24"/>
            <w:u w:val="single"/>
          </w:rPr>
          <w:t>.</w:t>
        </w:r>
        <w:proofErr w:type="spellStart"/>
        <w:r w:rsidRPr="009219C9">
          <w:rPr>
            <w:rFonts w:ascii="Times New Roman" w:hAnsi="Times New Roman" w:cs="Times New Roman"/>
            <w:sz w:val="24"/>
            <w:szCs w:val="24"/>
            <w:u w:val="single"/>
            <w:lang w:val="en-US"/>
          </w:rPr>
          <w:t>gosuslugi</w:t>
        </w:r>
        <w:proofErr w:type="spellEnd"/>
        <w:r w:rsidRPr="009219C9">
          <w:rPr>
            <w:rFonts w:ascii="Times New Roman" w:hAnsi="Times New Roman" w:cs="Times New Roman"/>
            <w:sz w:val="24"/>
            <w:szCs w:val="24"/>
            <w:u w:val="single"/>
          </w:rPr>
          <w:t>.</w:t>
        </w:r>
        <w:proofErr w:type="spellStart"/>
        <w:r w:rsidRPr="009219C9">
          <w:rPr>
            <w:rFonts w:ascii="Times New Roman" w:hAnsi="Times New Roman" w:cs="Times New Roman"/>
            <w:sz w:val="24"/>
            <w:szCs w:val="24"/>
            <w:u w:val="single"/>
            <w:lang w:val="en-US"/>
          </w:rPr>
          <w:t>ru</w:t>
        </w:r>
        <w:proofErr w:type="spellEnd"/>
      </w:hyperlink>
      <w:r w:rsidRPr="009219C9">
        <w:rPr>
          <w:rFonts w:ascii="Times New Roman" w:hAnsi="Times New Roman" w:cs="Times New Roman"/>
          <w:sz w:val="24"/>
          <w:szCs w:val="24"/>
        </w:rPr>
        <w:t>) размещается:</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порядок предоставления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адрес официального сайта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lastRenderedPageBreak/>
        <w:t>– почтовый адрес, по которому осуществляется прием заявлений о предоставлении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сведения о телефонных номерах для получения информации о предоставляемой муниципальной услуге;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настоящий Регламент;</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нормативные правовые акты, регулирующие предоставление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график (режим) работы комитета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порядок получения консультаций;</w:t>
      </w:r>
    </w:p>
    <w:p w:rsidR="009219C9" w:rsidRPr="009219C9" w:rsidRDefault="009219C9" w:rsidP="009219C9">
      <w:pPr>
        <w:spacing w:after="0"/>
        <w:ind w:firstLine="567"/>
        <w:jc w:val="both"/>
        <w:rPr>
          <w:rFonts w:ascii="Times New Roman" w:hAnsi="Times New Roman" w:cs="Times New Roman"/>
          <w:b/>
          <w:sz w:val="24"/>
          <w:szCs w:val="24"/>
        </w:rPr>
      </w:pPr>
      <w:r w:rsidRPr="009219C9">
        <w:rPr>
          <w:rFonts w:ascii="Times New Roman" w:hAnsi="Times New Roman" w:cs="Times New Roman"/>
          <w:sz w:val="24"/>
          <w:szCs w:val="24"/>
        </w:rPr>
        <w:t>– порядок обжалования решений, действий (бездействия) должностных лиц, ответственных за предоставление муниципальной услуги.</w:t>
      </w:r>
    </w:p>
    <w:p w:rsidR="00C550B4" w:rsidRPr="00A576BC" w:rsidRDefault="00C550B4" w:rsidP="00A576BC">
      <w:pPr>
        <w:spacing w:after="0"/>
        <w:ind w:firstLine="567"/>
        <w:jc w:val="both"/>
        <w:rPr>
          <w:rFonts w:ascii="Times New Roman" w:hAnsi="Times New Roman" w:cs="Times New Roman"/>
          <w:b/>
          <w:sz w:val="24"/>
          <w:szCs w:val="24"/>
        </w:rPr>
      </w:pPr>
    </w:p>
    <w:p w:rsidR="00C550B4" w:rsidRPr="00475576" w:rsidRDefault="00C550B4" w:rsidP="00475576">
      <w:pPr>
        <w:pStyle w:val="a5"/>
        <w:numPr>
          <w:ilvl w:val="0"/>
          <w:numId w:val="2"/>
        </w:numPr>
        <w:shd w:val="clear" w:color="auto" w:fill="FFFFFF"/>
        <w:spacing w:after="0" w:line="240" w:lineRule="auto"/>
        <w:jc w:val="center"/>
        <w:rPr>
          <w:rFonts w:ascii="Times New Roman" w:hAnsi="Times New Roman" w:cs="Times New Roman"/>
          <w:b/>
          <w:color w:val="000000"/>
          <w:sz w:val="24"/>
          <w:szCs w:val="24"/>
        </w:rPr>
      </w:pPr>
      <w:r w:rsidRPr="00475576">
        <w:rPr>
          <w:rFonts w:ascii="Times New Roman" w:hAnsi="Times New Roman" w:cs="Times New Roman"/>
          <w:b/>
          <w:color w:val="000000"/>
          <w:sz w:val="24"/>
          <w:szCs w:val="24"/>
        </w:rPr>
        <w:t>Стандарт предоставления муниципальной услуги.</w:t>
      </w:r>
    </w:p>
    <w:p w:rsidR="009219C9" w:rsidRDefault="009219C9" w:rsidP="0056738A">
      <w:pPr>
        <w:shd w:val="clear" w:color="auto" w:fill="FFFFFF"/>
        <w:spacing w:after="0"/>
        <w:ind w:left="540"/>
        <w:jc w:val="center"/>
        <w:rPr>
          <w:rFonts w:ascii="Times New Roman" w:hAnsi="Times New Roman" w:cs="Times New Roman"/>
          <w:b/>
          <w:color w:val="000000"/>
          <w:sz w:val="24"/>
          <w:szCs w:val="24"/>
        </w:rPr>
      </w:pPr>
    </w:p>
    <w:p w:rsidR="00C550B4" w:rsidRPr="009219C9" w:rsidRDefault="00C550B4" w:rsidP="009219C9">
      <w:pPr>
        <w:shd w:val="clear" w:color="auto" w:fill="FFFFFF"/>
        <w:spacing w:after="0"/>
        <w:ind w:firstLine="567"/>
        <w:jc w:val="both"/>
        <w:rPr>
          <w:rFonts w:ascii="Times New Roman" w:hAnsi="Times New Roman" w:cs="Times New Roman"/>
          <w:color w:val="000000"/>
          <w:sz w:val="24"/>
          <w:szCs w:val="24"/>
        </w:rPr>
      </w:pPr>
      <w:r w:rsidRPr="009219C9">
        <w:rPr>
          <w:rFonts w:ascii="Times New Roman" w:hAnsi="Times New Roman" w:cs="Times New Roman"/>
          <w:color w:val="000000"/>
          <w:sz w:val="24"/>
          <w:szCs w:val="24"/>
        </w:rPr>
        <w:t>2.1. Наименование муниципальной услуги</w:t>
      </w:r>
      <w:r w:rsidR="00136E41">
        <w:rPr>
          <w:rFonts w:ascii="Times New Roman" w:hAnsi="Times New Roman" w:cs="Times New Roman"/>
          <w:color w:val="000000"/>
          <w:sz w:val="24"/>
          <w:szCs w:val="24"/>
        </w:rPr>
        <w:t>.</w:t>
      </w:r>
      <w:r w:rsidRPr="009219C9">
        <w:rPr>
          <w:rFonts w:ascii="Times New Roman" w:hAnsi="Times New Roman" w:cs="Times New Roman"/>
          <w:color w:val="000000"/>
          <w:sz w:val="24"/>
          <w:szCs w:val="24"/>
        </w:rPr>
        <w:t xml:space="preserve"> </w:t>
      </w:r>
    </w:p>
    <w:p w:rsidR="009219C9" w:rsidRPr="007734FA" w:rsidRDefault="009219C9" w:rsidP="009219C9">
      <w:pPr>
        <w:autoSpaceDE w:val="0"/>
        <w:autoSpaceDN w:val="0"/>
        <w:adjustRightInd w:val="0"/>
        <w:spacing w:after="0"/>
        <w:ind w:firstLine="567"/>
        <w:jc w:val="both"/>
        <w:rPr>
          <w:rFonts w:ascii="Times New Roman" w:hAnsi="Times New Roman" w:cs="Times New Roman"/>
          <w:color w:val="000000"/>
          <w:sz w:val="24"/>
          <w:szCs w:val="24"/>
          <w:lang w:eastAsia="ar-SA"/>
        </w:rPr>
      </w:pPr>
      <w:r w:rsidRPr="009219C9">
        <w:rPr>
          <w:rFonts w:ascii="Times New Roman" w:hAnsi="Times New Roman" w:cs="Times New Roman"/>
          <w:color w:val="000000"/>
          <w:sz w:val="24"/>
          <w:szCs w:val="24"/>
          <w:lang w:eastAsia="ar-SA"/>
        </w:rPr>
        <w:t>Услуга, предоставляемая в соответствии с настоящим Регламентом, называется «Приобретение земельных участков из земель сельскохозяйственного назначения, находящихся в государственной и муниципальной собственности муниципального образования «</w:t>
      </w:r>
      <w:r w:rsidRPr="007734FA">
        <w:rPr>
          <w:rFonts w:ascii="Times New Roman" w:hAnsi="Times New Roman" w:cs="Times New Roman"/>
          <w:color w:val="000000"/>
          <w:sz w:val="24"/>
          <w:szCs w:val="24"/>
          <w:lang w:eastAsia="ar-SA"/>
        </w:rPr>
        <w:t>Сусуманский городской округ», для создания фермерского хозяйства и осуществления его деятельности».</w:t>
      </w:r>
    </w:p>
    <w:p w:rsidR="00C550B4" w:rsidRPr="007734FA" w:rsidRDefault="00C550B4" w:rsidP="009219C9">
      <w:pPr>
        <w:autoSpaceDE w:val="0"/>
        <w:autoSpaceDN w:val="0"/>
        <w:adjustRightInd w:val="0"/>
        <w:spacing w:after="0"/>
        <w:ind w:firstLine="567"/>
        <w:rPr>
          <w:rFonts w:ascii="Times New Roman" w:hAnsi="Times New Roman" w:cs="Times New Roman"/>
          <w:bCs/>
          <w:sz w:val="24"/>
          <w:szCs w:val="24"/>
        </w:rPr>
      </w:pPr>
      <w:r w:rsidRPr="007734FA">
        <w:rPr>
          <w:rFonts w:ascii="Times New Roman" w:hAnsi="Times New Roman" w:cs="Times New Roman"/>
          <w:bCs/>
          <w:sz w:val="24"/>
          <w:szCs w:val="24"/>
        </w:rPr>
        <w:t>2.2 Наименование органа, предоставляющего муниципальную услугу</w:t>
      </w:r>
      <w:r w:rsidR="00136E41" w:rsidRPr="007734FA">
        <w:rPr>
          <w:rFonts w:ascii="Times New Roman" w:hAnsi="Times New Roman" w:cs="Times New Roman"/>
          <w:bCs/>
          <w:sz w:val="24"/>
          <w:szCs w:val="24"/>
        </w:rPr>
        <w:t>.</w:t>
      </w:r>
    </w:p>
    <w:p w:rsidR="00D17094" w:rsidRPr="007734FA" w:rsidRDefault="00D17094" w:rsidP="00D17094">
      <w:pPr>
        <w:pStyle w:val="ConsPlusNormal"/>
        <w:rPr>
          <w:rFonts w:ascii="Times New Roman" w:hAnsi="Times New Roman" w:cs="Times New Roman"/>
          <w:bCs/>
          <w:sz w:val="24"/>
          <w:szCs w:val="24"/>
        </w:rPr>
      </w:pPr>
      <w:r w:rsidRPr="007734FA">
        <w:rPr>
          <w:rFonts w:ascii="Times New Roman" w:hAnsi="Times New Roman" w:cs="Times New Roman"/>
          <w:sz w:val="24"/>
          <w:szCs w:val="24"/>
        </w:rPr>
        <w:t xml:space="preserve">2.2.1. </w:t>
      </w:r>
      <w:r w:rsidRPr="007734FA">
        <w:rPr>
          <w:rFonts w:ascii="Times New Roman" w:hAnsi="Times New Roman" w:cs="Times New Roman"/>
          <w:bCs/>
          <w:sz w:val="24"/>
          <w:szCs w:val="24"/>
        </w:rPr>
        <w:t>Муниципальная услуга предоставляется администрацией Сусуманского городского округа в лице комитета по управлению муниципальным имуществом администрации Сусуманского городского округа (далее – Комитет).</w:t>
      </w:r>
    </w:p>
    <w:p w:rsidR="00C550B4" w:rsidRPr="00C550B4" w:rsidRDefault="00C550B4" w:rsidP="009219C9">
      <w:pPr>
        <w:pStyle w:val="ConsPlusNormal"/>
        <w:ind w:firstLine="567"/>
        <w:rPr>
          <w:rFonts w:ascii="Times New Roman" w:hAnsi="Times New Roman" w:cs="Times New Roman"/>
          <w:color w:val="000000"/>
          <w:sz w:val="24"/>
          <w:szCs w:val="24"/>
          <w:lang w:eastAsia="ar-SA"/>
        </w:rPr>
      </w:pPr>
      <w:r w:rsidRPr="007734FA">
        <w:rPr>
          <w:rFonts w:ascii="Times New Roman" w:hAnsi="Times New Roman" w:cs="Times New Roman"/>
          <w:sz w:val="24"/>
          <w:szCs w:val="24"/>
          <w:lang w:eastAsia="ar-SA"/>
        </w:rPr>
        <w:t>2.2.2. При предоставлении муниципальной услуги, в целях получения необходимых сведений, документов Комитет</w:t>
      </w:r>
      <w:r w:rsidRPr="00C550B4">
        <w:rPr>
          <w:rFonts w:ascii="Times New Roman" w:hAnsi="Times New Roman" w:cs="Times New Roman"/>
          <w:sz w:val="24"/>
          <w:szCs w:val="24"/>
          <w:lang w:eastAsia="ar-SA"/>
        </w:rPr>
        <w:t xml:space="preserve"> осуществляет межведомственное взаимодействие с  государственным учреждением </w:t>
      </w:r>
      <w:r w:rsidRPr="00C550B4">
        <w:rPr>
          <w:rFonts w:ascii="Times New Roman" w:hAnsi="Times New Roman" w:cs="Times New Roman"/>
          <w:sz w:val="24"/>
          <w:szCs w:val="24"/>
        </w:rPr>
        <w:t xml:space="preserve"> "Магаданское областное управление технической инвентаризации"</w:t>
      </w:r>
      <w:r w:rsidRPr="00C550B4">
        <w:rPr>
          <w:rFonts w:ascii="Times New Roman" w:hAnsi="Times New Roman" w:cs="Times New Roman"/>
          <w:color w:val="000000"/>
          <w:sz w:val="24"/>
          <w:szCs w:val="24"/>
          <w:lang w:eastAsia="ar-SA"/>
        </w:rPr>
        <w:t>,  Управлением федеральной службы государственной регистрации, кадастра и картографии по Магаданской области и Чукотскому автономному округу.</w:t>
      </w:r>
    </w:p>
    <w:p w:rsidR="00C550B4" w:rsidRPr="00C550B4" w:rsidRDefault="00C550B4" w:rsidP="009219C9">
      <w:pPr>
        <w:tabs>
          <w:tab w:val="left" w:pos="-6171"/>
        </w:tabs>
        <w:suppressAutoHyphens/>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Магаданской области, и получения документов и информации, предоставляемых в результате предоставления таких услуг.</w:t>
      </w:r>
    </w:p>
    <w:p w:rsidR="00C550B4" w:rsidRPr="009219C9" w:rsidRDefault="00C550B4" w:rsidP="009219C9">
      <w:pPr>
        <w:spacing w:after="0"/>
        <w:ind w:firstLine="567"/>
        <w:rPr>
          <w:rFonts w:ascii="Times New Roman" w:hAnsi="Times New Roman" w:cs="Times New Roman"/>
          <w:color w:val="000000"/>
          <w:sz w:val="24"/>
          <w:szCs w:val="24"/>
        </w:rPr>
      </w:pPr>
      <w:r w:rsidRPr="009219C9">
        <w:rPr>
          <w:rFonts w:ascii="Times New Roman" w:hAnsi="Times New Roman" w:cs="Times New Roman"/>
          <w:color w:val="000000"/>
          <w:sz w:val="24"/>
          <w:szCs w:val="24"/>
          <w:lang w:eastAsia="ar-SA"/>
        </w:rPr>
        <w:t>2.3. </w:t>
      </w:r>
      <w:r w:rsidRPr="009219C9">
        <w:rPr>
          <w:rFonts w:ascii="Times New Roman" w:hAnsi="Times New Roman" w:cs="Times New Roman"/>
          <w:color w:val="000000"/>
          <w:sz w:val="24"/>
          <w:szCs w:val="24"/>
        </w:rPr>
        <w:t>Результат пред</w:t>
      </w:r>
      <w:r w:rsidR="00C84D7B">
        <w:rPr>
          <w:rFonts w:ascii="Times New Roman" w:hAnsi="Times New Roman" w:cs="Times New Roman"/>
          <w:color w:val="000000"/>
          <w:sz w:val="24"/>
          <w:szCs w:val="24"/>
        </w:rPr>
        <w:t>оставления муниципальной услуги.</w:t>
      </w:r>
    </w:p>
    <w:p w:rsidR="00C550B4" w:rsidRPr="00C550B4" w:rsidRDefault="00C550B4" w:rsidP="009219C9">
      <w:pPr>
        <w:spacing w:after="0"/>
        <w:ind w:firstLine="567"/>
        <w:jc w:val="both"/>
        <w:rPr>
          <w:rFonts w:ascii="Times New Roman" w:hAnsi="Times New Roman" w:cs="Times New Roman"/>
          <w:sz w:val="24"/>
          <w:szCs w:val="24"/>
        </w:rPr>
      </w:pPr>
      <w:r w:rsidRPr="00C550B4">
        <w:rPr>
          <w:rFonts w:ascii="Times New Roman" w:hAnsi="Times New Roman" w:cs="Times New Roman"/>
          <w:color w:val="000000"/>
          <w:sz w:val="24"/>
          <w:szCs w:val="24"/>
          <w:lang w:eastAsia="ar-SA"/>
        </w:rPr>
        <w:t>Результатом предоставления муниципальной услуги является</w:t>
      </w:r>
      <w:r w:rsidRPr="00C550B4">
        <w:rPr>
          <w:rFonts w:ascii="Times New Roman" w:hAnsi="Times New Roman" w:cs="Times New Roman"/>
          <w:sz w:val="24"/>
          <w:szCs w:val="24"/>
        </w:rPr>
        <w:t xml:space="preserve"> предоставление </w:t>
      </w:r>
      <w:r w:rsidRPr="00C550B4">
        <w:rPr>
          <w:rFonts w:ascii="Times New Roman" w:hAnsi="Times New Roman" w:cs="Times New Roman"/>
          <w:bCs/>
          <w:sz w:val="24"/>
          <w:szCs w:val="24"/>
        </w:rPr>
        <w:t>земельного участка из земель сельскохозяйственного назначения, находящегося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 путем передачи в собственность или в аренду.</w:t>
      </w:r>
    </w:p>
    <w:p w:rsidR="00C550B4" w:rsidRPr="009219C9" w:rsidRDefault="00C550B4" w:rsidP="009219C9">
      <w:pPr>
        <w:tabs>
          <w:tab w:val="left" w:pos="-6171"/>
        </w:tabs>
        <w:suppressAutoHyphens/>
        <w:spacing w:after="0"/>
        <w:ind w:firstLine="567"/>
        <w:rPr>
          <w:rFonts w:ascii="Times New Roman" w:hAnsi="Times New Roman" w:cs="Times New Roman"/>
          <w:sz w:val="24"/>
          <w:szCs w:val="24"/>
          <w:lang w:eastAsia="ar-SA"/>
        </w:rPr>
      </w:pPr>
      <w:r w:rsidRPr="009219C9">
        <w:rPr>
          <w:rFonts w:ascii="Times New Roman" w:hAnsi="Times New Roman" w:cs="Times New Roman"/>
          <w:sz w:val="24"/>
          <w:szCs w:val="24"/>
        </w:rPr>
        <w:t xml:space="preserve">2.4. </w:t>
      </w:r>
      <w:r w:rsidRPr="009219C9">
        <w:rPr>
          <w:rFonts w:ascii="Times New Roman" w:hAnsi="Times New Roman" w:cs="Times New Roman"/>
          <w:sz w:val="24"/>
          <w:szCs w:val="24"/>
          <w:lang w:eastAsia="ar-SA"/>
        </w:rPr>
        <w:t>Срок предоставления муниципальной услуги.</w:t>
      </w:r>
    </w:p>
    <w:p w:rsidR="00C550B4" w:rsidRPr="00C550B4" w:rsidRDefault="00C550B4" w:rsidP="009219C9">
      <w:pPr>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lang w:eastAsia="ar-SA"/>
        </w:rPr>
        <w:t xml:space="preserve">Срок предоставления муниципальной услуги  </w:t>
      </w:r>
      <w:r w:rsidRPr="00C550B4">
        <w:rPr>
          <w:rFonts w:ascii="Times New Roman" w:hAnsi="Times New Roman" w:cs="Times New Roman"/>
          <w:sz w:val="24"/>
          <w:szCs w:val="24"/>
        </w:rPr>
        <w:t xml:space="preserve">не может превышать двух месяцев за исключением случая проведения торгов (конкурсов, аукционов) по продаже земельного участка или торгов (конкурсов, аукционов) на право заключения договора аренды земельного участка из земель сельскохозяйственного назначения, </w:t>
      </w:r>
      <w:r w:rsidRPr="00C550B4">
        <w:rPr>
          <w:rFonts w:ascii="Times New Roman" w:hAnsi="Times New Roman" w:cs="Times New Roman"/>
          <w:bCs/>
          <w:sz w:val="24"/>
          <w:szCs w:val="24"/>
        </w:rPr>
        <w:t xml:space="preserve">находящихся в государственной и муниципальной собственности муниципального образования </w:t>
      </w:r>
      <w:r w:rsidRPr="00C550B4">
        <w:rPr>
          <w:rFonts w:ascii="Times New Roman" w:hAnsi="Times New Roman" w:cs="Times New Roman"/>
          <w:bCs/>
          <w:sz w:val="24"/>
          <w:szCs w:val="24"/>
        </w:rPr>
        <w:lastRenderedPageBreak/>
        <w:t>«Сусуманский городской округ» для создания фермерского хозяйства и осуществления его деятельности (при наличии образованного земельного участка)</w:t>
      </w:r>
      <w:r w:rsidRPr="00C550B4">
        <w:rPr>
          <w:rFonts w:ascii="Times New Roman" w:hAnsi="Times New Roman" w:cs="Times New Roman"/>
          <w:sz w:val="24"/>
          <w:szCs w:val="24"/>
        </w:rPr>
        <w:t>.</w:t>
      </w:r>
    </w:p>
    <w:p w:rsidR="00C550B4" w:rsidRPr="009219C9" w:rsidRDefault="00C550B4" w:rsidP="009219C9">
      <w:pPr>
        <w:tabs>
          <w:tab w:val="left" w:pos="-6171"/>
        </w:tabs>
        <w:suppressAutoHyphens/>
        <w:spacing w:after="0"/>
        <w:ind w:firstLine="567"/>
        <w:jc w:val="both"/>
        <w:rPr>
          <w:rFonts w:ascii="Times New Roman" w:hAnsi="Times New Roman" w:cs="Times New Roman"/>
          <w:sz w:val="24"/>
          <w:szCs w:val="24"/>
          <w:lang w:eastAsia="ar-SA"/>
        </w:rPr>
      </w:pPr>
      <w:r w:rsidRPr="009219C9">
        <w:rPr>
          <w:rFonts w:ascii="Times New Roman" w:hAnsi="Times New Roman" w:cs="Times New Roman"/>
          <w:sz w:val="24"/>
          <w:szCs w:val="24"/>
          <w:lang w:eastAsia="ar-SA"/>
        </w:rPr>
        <w:t xml:space="preserve">2.5. </w:t>
      </w:r>
      <w:r w:rsidR="009219C9">
        <w:rPr>
          <w:rFonts w:ascii="Times New Roman" w:hAnsi="Times New Roman" w:cs="Times New Roman"/>
          <w:sz w:val="24"/>
          <w:szCs w:val="24"/>
          <w:lang w:eastAsia="ar-SA"/>
        </w:rPr>
        <w:t>П</w:t>
      </w:r>
      <w:r w:rsidR="009219C9" w:rsidRPr="009219C9">
        <w:rPr>
          <w:rFonts w:ascii="Times New Roman" w:hAnsi="Times New Roman" w:cs="Times New Roman"/>
          <w:sz w:val="24"/>
          <w:szCs w:val="24"/>
          <w:lang w:eastAsia="ar-SA"/>
        </w:rPr>
        <w:t xml:space="preserve">равовые основания для предоставления </w:t>
      </w:r>
      <w:r w:rsidR="009219C9">
        <w:rPr>
          <w:rFonts w:ascii="Times New Roman" w:hAnsi="Times New Roman" w:cs="Times New Roman"/>
          <w:sz w:val="24"/>
          <w:szCs w:val="24"/>
          <w:lang w:eastAsia="ar-SA"/>
        </w:rPr>
        <w:t>муниципальной услуги.</w:t>
      </w:r>
    </w:p>
    <w:p w:rsidR="00C550B4" w:rsidRPr="00C550B4" w:rsidRDefault="00C550B4" w:rsidP="009219C9">
      <w:pPr>
        <w:tabs>
          <w:tab w:val="left" w:pos="-6171"/>
        </w:tabs>
        <w:suppressAutoHyphens/>
        <w:spacing w:after="0"/>
        <w:ind w:firstLine="567"/>
        <w:jc w:val="both"/>
        <w:rPr>
          <w:rFonts w:ascii="Times New Roman" w:hAnsi="Times New Roman" w:cs="Times New Roman"/>
          <w:sz w:val="24"/>
          <w:szCs w:val="24"/>
          <w:lang w:eastAsia="ar-SA"/>
        </w:rPr>
      </w:pPr>
      <w:r w:rsidRPr="00C550B4">
        <w:rPr>
          <w:rFonts w:ascii="Times New Roman" w:hAnsi="Times New Roman" w:cs="Times New Roman"/>
          <w:sz w:val="24"/>
          <w:szCs w:val="24"/>
          <w:lang w:eastAsia="ar-SA"/>
        </w:rPr>
        <w:t>Предоставление муниципальной услуги осуществляется в соответствии с:</w:t>
      </w:r>
    </w:p>
    <w:p w:rsidR="00C550B4" w:rsidRPr="00C550B4" w:rsidRDefault="00C550B4" w:rsidP="009219C9">
      <w:pPr>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t>- Гражданским кодексом Российской Федерации;</w:t>
      </w:r>
    </w:p>
    <w:p w:rsidR="00C550B4" w:rsidRPr="00C550B4" w:rsidRDefault="00C550B4" w:rsidP="009219C9">
      <w:pPr>
        <w:autoSpaceDE w:val="0"/>
        <w:autoSpaceDN w:val="0"/>
        <w:adjustRightInd w:val="0"/>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t>- Земельным кодексом Российской Федерации;</w:t>
      </w:r>
    </w:p>
    <w:p w:rsidR="00C550B4" w:rsidRDefault="00C550B4" w:rsidP="009219C9">
      <w:pPr>
        <w:autoSpaceDE w:val="0"/>
        <w:autoSpaceDN w:val="0"/>
        <w:adjustRightInd w:val="0"/>
        <w:spacing w:after="0"/>
        <w:ind w:firstLine="567"/>
        <w:rPr>
          <w:rFonts w:ascii="Times New Roman" w:hAnsi="Times New Roman" w:cs="Times New Roman"/>
          <w:sz w:val="24"/>
          <w:szCs w:val="24"/>
        </w:rPr>
      </w:pPr>
      <w:r w:rsidRPr="00C550B4">
        <w:rPr>
          <w:rFonts w:ascii="Times New Roman" w:hAnsi="Times New Roman" w:cs="Times New Roman"/>
          <w:sz w:val="24"/>
          <w:szCs w:val="24"/>
        </w:rPr>
        <w:t>- Федеральным законом от 21.07.1997г. № 122-ФЗ «О государственной регистрации прав на недвижимое имущество и сделок с ним»;</w:t>
      </w:r>
    </w:p>
    <w:p w:rsidR="00C84D7B" w:rsidRDefault="00C84D7B" w:rsidP="00C84D7B">
      <w:pPr>
        <w:spacing w:after="0"/>
        <w:ind w:firstLine="567"/>
        <w:jc w:val="both"/>
        <w:rPr>
          <w:rFonts w:ascii="Times New Roman" w:hAnsi="Times New Roman" w:cs="Times New Roman"/>
          <w:sz w:val="24"/>
          <w:szCs w:val="24"/>
        </w:rPr>
      </w:pPr>
      <w:r>
        <w:rPr>
          <w:rFonts w:ascii="Times New Roman" w:hAnsi="Times New Roman" w:cs="Times New Roman"/>
          <w:sz w:val="24"/>
          <w:szCs w:val="24"/>
        </w:rPr>
        <w:t>- Федеральным законом от 06.10.2003 г. № 131-ФЗ «Об общих принципах организации местного самоуправления в Российской Федерации»;</w:t>
      </w:r>
    </w:p>
    <w:p w:rsidR="00C550B4" w:rsidRPr="00C550B4" w:rsidRDefault="00C550B4" w:rsidP="009219C9">
      <w:pPr>
        <w:autoSpaceDE w:val="0"/>
        <w:autoSpaceDN w:val="0"/>
        <w:adjustRightInd w:val="0"/>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t>- Федеральным законом от 29.07.1998г. № 135-ФЗ «Об оценочной деятельности в Российской Федерации»;</w:t>
      </w:r>
    </w:p>
    <w:p w:rsidR="0011592E" w:rsidRDefault="00C550B4" w:rsidP="0011592E">
      <w:pPr>
        <w:autoSpaceDE w:val="0"/>
        <w:autoSpaceDN w:val="0"/>
        <w:adjustRightInd w:val="0"/>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t>- Федеральным законом от 25.10.2001г. №137-ФЗ «О введении в действие Земельного кодекса Российской Федерации»;</w:t>
      </w:r>
      <w:r w:rsidR="0011592E" w:rsidRPr="0011592E">
        <w:rPr>
          <w:rFonts w:ascii="Times New Roman" w:hAnsi="Times New Roman" w:cs="Times New Roman"/>
          <w:sz w:val="24"/>
          <w:szCs w:val="24"/>
        </w:rPr>
        <w:t xml:space="preserve"> </w:t>
      </w:r>
    </w:p>
    <w:p w:rsidR="0011592E" w:rsidRPr="00C550B4" w:rsidRDefault="0011592E" w:rsidP="0011592E">
      <w:pPr>
        <w:autoSpaceDE w:val="0"/>
        <w:autoSpaceDN w:val="0"/>
        <w:adjustRightInd w:val="0"/>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t>-Федеральным законом от 24.07.2002г. № 101-ФЗ «Об обороте земель сельскохозяйственного назначения»;</w:t>
      </w:r>
    </w:p>
    <w:p w:rsidR="0011592E" w:rsidRPr="00C550B4" w:rsidRDefault="0011592E" w:rsidP="0011592E">
      <w:pPr>
        <w:autoSpaceDE w:val="0"/>
        <w:autoSpaceDN w:val="0"/>
        <w:adjustRightInd w:val="0"/>
        <w:spacing w:after="0"/>
        <w:ind w:firstLine="567"/>
        <w:jc w:val="both"/>
        <w:rPr>
          <w:rFonts w:ascii="Times New Roman" w:hAnsi="Times New Roman" w:cs="Times New Roman"/>
          <w:sz w:val="24"/>
          <w:szCs w:val="24"/>
        </w:rPr>
      </w:pPr>
      <w:r w:rsidRPr="00C550B4">
        <w:rPr>
          <w:rFonts w:ascii="Times New Roman" w:hAnsi="Times New Roman" w:cs="Times New Roman"/>
          <w:bCs/>
          <w:sz w:val="24"/>
          <w:szCs w:val="24"/>
        </w:rPr>
        <w:t xml:space="preserve">- </w:t>
      </w:r>
      <w:r w:rsidRPr="00C550B4">
        <w:rPr>
          <w:rFonts w:ascii="Times New Roman" w:hAnsi="Times New Roman" w:cs="Times New Roman"/>
          <w:sz w:val="24"/>
          <w:szCs w:val="24"/>
        </w:rPr>
        <w:t>Федеральным законом от 11.</w:t>
      </w:r>
      <w:r>
        <w:rPr>
          <w:rFonts w:ascii="Times New Roman" w:hAnsi="Times New Roman" w:cs="Times New Roman"/>
          <w:sz w:val="24"/>
          <w:szCs w:val="24"/>
        </w:rPr>
        <w:t>06.2003 № 74-ФЗ «О крестьянском</w:t>
      </w:r>
      <w:r w:rsidRPr="00C550B4">
        <w:rPr>
          <w:rFonts w:ascii="Times New Roman" w:hAnsi="Times New Roman" w:cs="Times New Roman"/>
          <w:sz w:val="24"/>
          <w:szCs w:val="24"/>
        </w:rPr>
        <w:t xml:space="preserve"> фермерском хозяйстве»;</w:t>
      </w:r>
    </w:p>
    <w:p w:rsidR="00C550B4" w:rsidRPr="00C550B4" w:rsidRDefault="00C550B4" w:rsidP="009219C9">
      <w:pPr>
        <w:autoSpaceDE w:val="0"/>
        <w:autoSpaceDN w:val="0"/>
        <w:adjustRightInd w:val="0"/>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t>- Федеральным законом от 21.12.2004г. № 172-ФЗ «О переводе земель или земельных участков из одной категории в другую»;</w:t>
      </w:r>
    </w:p>
    <w:p w:rsidR="00C84D7B" w:rsidRPr="00C84D7B" w:rsidRDefault="00C84D7B" w:rsidP="00C84D7B">
      <w:pPr>
        <w:spacing w:after="0"/>
        <w:ind w:right="-1" w:firstLine="567"/>
        <w:jc w:val="both"/>
        <w:rPr>
          <w:rFonts w:ascii="Times New Roman" w:hAnsi="Times New Roman" w:cs="Times New Roman"/>
          <w:sz w:val="24"/>
          <w:szCs w:val="24"/>
        </w:rPr>
      </w:pPr>
      <w:r w:rsidRPr="00C84D7B">
        <w:rPr>
          <w:rFonts w:ascii="Times New Roman" w:hAnsi="Times New Roman" w:cs="Times New Roman"/>
          <w:sz w:val="24"/>
          <w:szCs w:val="24"/>
        </w:rPr>
        <w:t xml:space="preserve">- Федеральным законом от 24.07.2007 г. № 221-ФЗ «О кадастровой деятельности»;  </w:t>
      </w:r>
    </w:p>
    <w:p w:rsidR="00C550B4" w:rsidRPr="00E14DAE" w:rsidRDefault="00C550B4" w:rsidP="00E14DAE">
      <w:pPr>
        <w:spacing w:after="0"/>
        <w:ind w:right="-1" w:firstLine="567"/>
        <w:jc w:val="both"/>
        <w:rPr>
          <w:rFonts w:ascii="Times New Roman" w:hAnsi="Times New Roman" w:cs="Times New Roman"/>
          <w:sz w:val="24"/>
          <w:szCs w:val="24"/>
        </w:rPr>
      </w:pPr>
      <w:r w:rsidRPr="00C550B4">
        <w:rPr>
          <w:rFonts w:ascii="Times New Roman" w:hAnsi="Times New Roman" w:cs="Times New Roman"/>
          <w:color w:val="000000"/>
          <w:sz w:val="24"/>
          <w:szCs w:val="24"/>
        </w:rPr>
        <w:t>-</w:t>
      </w:r>
      <w:r w:rsidRPr="00C550B4">
        <w:rPr>
          <w:rFonts w:ascii="Times New Roman" w:hAnsi="Times New Roman" w:cs="Times New Roman"/>
          <w:sz w:val="24"/>
          <w:szCs w:val="24"/>
        </w:rPr>
        <w:t xml:space="preserve"> Федеральным законом от 27.07.2010 № 210-ФЗ «Об организации предоставления государственных и муниципальных </w:t>
      </w:r>
      <w:r w:rsidRPr="00D17094">
        <w:rPr>
          <w:rFonts w:ascii="Times New Roman" w:hAnsi="Times New Roman" w:cs="Times New Roman"/>
          <w:sz w:val="24"/>
          <w:szCs w:val="24"/>
        </w:rPr>
        <w:t>услуг»</w:t>
      </w:r>
      <w:r w:rsidR="00E14DAE" w:rsidRPr="00D17094">
        <w:rPr>
          <w:rFonts w:ascii="Times New Roman" w:hAnsi="Times New Roman" w:cs="Times New Roman"/>
          <w:sz w:val="24"/>
          <w:szCs w:val="24"/>
        </w:rPr>
        <w:t xml:space="preserve"> (далее – Федеральный закон № 210-ФЗ)</w:t>
      </w:r>
      <w:r w:rsidRPr="00D17094">
        <w:rPr>
          <w:rFonts w:ascii="Times New Roman" w:hAnsi="Times New Roman" w:cs="Times New Roman"/>
          <w:color w:val="000000"/>
          <w:sz w:val="24"/>
          <w:szCs w:val="24"/>
        </w:rPr>
        <w:t>;</w:t>
      </w:r>
    </w:p>
    <w:p w:rsidR="00C550B4" w:rsidRPr="00C550B4" w:rsidRDefault="00C550B4" w:rsidP="009219C9">
      <w:pPr>
        <w:tabs>
          <w:tab w:val="left" w:pos="-6171"/>
        </w:tabs>
        <w:suppressAutoHyphens/>
        <w:spacing w:after="0"/>
        <w:ind w:right="-1" w:firstLine="567"/>
        <w:jc w:val="both"/>
        <w:rPr>
          <w:rFonts w:ascii="Times New Roman" w:hAnsi="Times New Roman" w:cs="Times New Roman"/>
          <w:color w:val="000000"/>
          <w:sz w:val="24"/>
          <w:szCs w:val="24"/>
          <w:lang w:eastAsia="ar-SA"/>
        </w:rPr>
      </w:pPr>
      <w:r w:rsidRPr="00C550B4">
        <w:rPr>
          <w:rFonts w:ascii="Times New Roman" w:hAnsi="Times New Roman" w:cs="Times New Roman"/>
          <w:color w:val="000000"/>
          <w:sz w:val="24"/>
          <w:szCs w:val="24"/>
        </w:rPr>
        <w:t xml:space="preserve">-   </w:t>
      </w:r>
      <w:r w:rsidRPr="00C550B4">
        <w:rPr>
          <w:rFonts w:ascii="Times New Roman" w:hAnsi="Times New Roman" w:cs="Times New Roman"/>
          <w:color w:val="000000"/>
          <w:sz w:val="24"/>
          <w:szCs w:val="24"/>
          <w:lang w:eastAsia="ar-SA"/>
        </w:rPr>
        <w:t>Уставом муниципального образования «Сусуманский городской округ»;</w:t>
      </w:r>
    </w:p>
    <w:p w:rsidR="00C550B4" w:rsidRPr="00C550B4" w:rsidRDefault="00C550B4" w:rsidP="009219C9">
      <w:pPr>
        <w:spacing w:after="0"/>
        <w:ind w:right="-1" w:firstLine="567"/>
        <w:jc w:val="both"/>
        <w:rPr>
          <w:rFonts w:ascii="Times New Roman" w:hAnsi="Times New Roman" w:cs="Times New Roman"/>
          <w:color w:val="000000"/>
          <w:sz w:val="24"/>
          <w:szCs w:val="24"/>
        </w:rPr>
      </w:pPr>
      <w:r w:rsidRPr="00C550B4">
        <w:rPr>
          <w:rFonts w:ascii="Times New Roman" w:hAnsi="Times New Roman" w:cs="Times New Roman"/>
          <w:sz w:val="24"/>
          <w:szCs w:val="24"/>
          <w:lang w:eastAsia="ar-SA"/>
        </w:rPr>
        <w:t xml:space="preserve">- </w:t>
      </w:r>
      <w:r w:rsidRPr="00C550B4">
        <w:rPr>
          <w:rFonts w:ascii="Times New Roman" w:hAnsi="Times New Roman" w:cs="Times New Roman"/>
          <w:color w:val="000000"/>
          <w:sz w:val="24"/>
          <w:szCs w:val="24"/>
        </w:rPr>
        <w:t xml:space="preserve">Положением о Комитете по управлению муниципальным имуществом администрации Сусуманского городского округа, утвержденным постановлением администрации Сусуманского района от 04.12.2015 г. № 547; </w:t>
      </w:r>
    </w:p>
    <w:p w:rsidR="00C550B4" w:rsidRPr="00C550B4" w:rsidRDefault="00C550B4" w:rsidP="009219C9">
      <w:pPr>
        <w:tabs>
          <w:tab w:val="left" w:pos="-6171"/>
        </w:tabs>
        <w:suppressAutoHyphens/>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t>- настоящим Регламентом.</w:t>
      </w:r>
    </w:p>
    <w:p w:rsidR="009219C9" w:rsidRPr="009219C9" w:rsidRDefault="00C550B4"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xml:space="preserve">2.6. </w:t>
      </w:r>
      <w:r w:rsidR="009219C9" w:rsidRPr="009219C9">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550B4" w:rsidRPr="00C550B4" w:rsidRDefault="00C550B4" w:rsidP="009219C9">
      <w:pPr>
        <w:autoSpaceDE w:val="0"/>
        <w:autoSpaceDN w:val="0"/>
        <w:adjustRightInd w:val="0"/>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t>2.6.1</w:t>
      </w:r>
      <w:r w:rsidRPr="00C550B4">
        <w:rPr>
          <w:rFonts w:ascii="Times New Roman" w:hAnsi="Times New Roman" w:cs="Times New Roman"/>
          <w:b/>
          <w:sz w:val="24"/>
          <w:szCs w:val="24"/>
        </w:rPr>
        <w:t xml:space="preserve">. </w:t>
      </w:r>
      <w:r w:rsidRPr="00C550B4">
        <w:rPr>
          <w:rFonts w:ascii="Times New Roman" w:hAnsi="Times New Roman" w:cs="Times New Roman"/>
          <w:sz w:val="24"/>
          <w:szCs w:val="24"/>
        </w:rPr>
        <w:t>Перече</w:t>
      </w:r>
      <w:r w:rsidR="009219C9">
        <w:rPr>
          <w:rFonts w:ascii="Times New Roman" w:hAnsi="Times New Roman" w:cs="Times New Roman"/>
          <w:sz w:val="24"/>
          <w:szCs w:val="24"/>
        </w:rPr>
        <w:t>нь документов, предоставляемых з</w:t>
      </w:r>
      <w:r w:rsidRPr="00C550B4">
        <w:rPr>
          <w:rFonts w:ascii="Times New Roman" w:hAnsi="Times New Roman" w:cs="Times New Roman"/>
          <w:sz w:val="24"/>
          <w:szCs w:val="24"/>
        </w:rPr>
        <w:t>аявителем самостоятельно:</w:t>
      </w:r>
    </w:p>
    <w:p w:rsidR="00C550B4" w:rsidRPr="00C550B4" w:rsidRDefault="00C550B4" w:rsidP="009219C9">
      <w:pPr>
        <w:autoSpaceDE w:val="0"/>
        <w:autoSpaceDN w:val="0"/>
        <w:adjustRightInd w:val="0"/>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t>1) заявление, в котором должны быть указаны:</w:t>
      </w:r>
    </w:p>
    <w:p w:rsidR="00C550B4" w:rsidRPr="00C550B4" w:rsidRDefault="00C550B4" w:rsidP="009219C9">
      <w:pPr>
        <w:autoSpaceDE w:val="0"/>
        <w:autoSpaceDN w:val="0"/>
        <w:adjustRightInd w:val="0"/>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t>- цель использования земельного участка (создание, осуществление деятельности фермерского хозяйства, его расширение);</w:t>
      </w:r>
    </w:p>
    <w:p w:rsidR="00C550B4" w:rsidRPr="00C550B4" w:rsidRDefault="00C550B4" w:rsidP="009219C9">
      <w:pPr>
        <w:autoSpaceDE w:val="0"/>
        <w:autoSpaceDN w:val="0"/>
        <w:adjustRightInd w:val="0"/>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t>- испрашиваемое право на предоставляемый земельный участок (в собственность или в аренду);</w:t>
      </w:r>
    </w:p>
    <w:p w:rsidR="00C550B4" w:rsidRPr="00C550B4" w:rsidRDefault="00C550B4" w:rsidP="009219C9">
      <w:pPr>
        <w:autoSpaceDE w:val="0"/>
        <w:autoSpaceDN w:val="0"/>
        <w:adjustRightInd w:val="0"/>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t>- условия предоставления земельного участка в собственность (за плату или бесплатно);</w:t>
      </w:r>
    </w:p>
    <w:p w:rsidR="00C550B4" w:rsidRPr="00C550B4" w:rsidRDefault="00C550B4" w:rsidP="009219C9">
      <w:pPr>
        <w:autoSpaceDE w:val="0"/>
        <w:autoSpaceDN w:val="0"/>
        <w:adjustRightInd w:val="0"/>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t>- срок аренды земельного участка;</w:t>
      </w:r>
    </w:p>
    <w:p w:rsidR="00C550B4" w:rsidRPr="00C550B4" w:rsidRDefault="00C550B4" w:rsidP="009219C9">
      <w:pPr>
        <w:autoSpaceDE w:val="0"/>
        <w:autoSpaceDN w:val="0"/>
        <w:adjustRightInd w:val="0"/>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t>- обоснование размеров предоставляемого земельного участка (число членов фермерского хозяйства, виды деятельности фермерского хозяйства);</w:t>
      </w:r>
    </w:p>
    <w:p w:rsidR="00C550B4" w:rsidRPr="00C550B4" w:rsidRDefault="00C550B4" w:rsidP="009219C9">
      <w:pPr>
        <w:autoSpaceDE w:val="0"/>
        <w:autoSpaceDN w:val="0"/>
        <w:adjustRightInd w:val="0"/>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t>- предполагаемое местоположение земельного участка.</w:t>
      </w:r>
    </w:p>
    <w:p w:rsidR="00C550B4" w:rsidRPr="00C550B4" w:rsidRDefault="00C550B4" w:rsidP="009219C9">
      <w:pPr>
        <w:autoSpaceDE w:val="0"/>
        <w:autoSpaceDN w:val="0"/>
        <w:adjustRightInd w:val="0"/>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t>2) соглашение, заключенное между членами фермерского хозяйства, если оно создано несколькими лицами;</w:t>
      </w:r>
    </w:p>
    <w:p w:rsidR="00C550B4" w:rsidRPr="00C550B4" w:rsidRDefault="00C550B4" w:rsidP="009219C9">
      <w:pPr>
        <w:autoSpaceDE w:val="0"/>
        <w:autoSpaceDN w:val="0"/>
        <w:adjustRightInd w:val="0"/>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t>3) копия документа, удостоверяющего личность Заявителя (Заявителей), либо личность представителя физического лица;</w:t>
      </w:r>
    </w:p>
    <w:p w:rsidR="00C550B4" w:rsidRPr="00C550B4" w:rsidRDefault="00C550B4" w:rsidP="009219C9">
      <w:pPr>
        <w:autoSpaceDE w:val="0"/>
        <w:autoSpaceDN w:val="0"/>
        <w:adjustRightInd w:val="0"/>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lastRenderedPageBreak/>
        <w:t>4) копия документа, удостоверяющего права (полномочия) представителя физического лица.</w:t>
      </w:r>
    </w:p>
    <w:p w:rsidR="00C550B4" w:rsidRPr="00C550B4" w:rsidRDefault="00C550B4" w:rsidP="009219C9">
      <w:pPr>
        <w:autoSpaceDE w:val="0"/>
        <w:autoSpaceDN w:val="0"/>
        <w:adjustRightInd w:val="0"/>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t>2.6.2. Заявления составляются в единственном экземпляре - подлиннике и подписываются Заявителями.</w:t>
      </w:r>
    </w:p>
    <w:p w:rsidR="00C550B4" w:rsidRPr="00C550B4" w:rsidRDefault="00C550B4" w:rsidP="009219C9">
      <w:pPr>
        <w:autoSpaceDE w:val="0"/>
        <w:autoSpaceDN w:val="0"/>
        <w:adjustRightInd w:val="0"/>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t>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C550B4" w:rsidRPr="00C550B4" w:rsidRDefault="00C550B4" w:rsidP="009219C9">
      <w:pPr>
        <w:autoSpaceDE w:val="0"/>
        <w:autoSpaceDN w:val="0"/>
        <w:adjustRightInd w:val="0"/>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t>1) схема земельного участка;</w:t>
      </w:r>
    </w:p>
    <w:p w:rsidR="00C550B4" w:rsidRPr="00C550B4" w:rsidRDefault="00C550B4" w:rsidP="009219C9">
      <w:pPr>
        <w:autoSpaceDE w:val="0"/>
        <w:autoSpaceDN w:val="0"/>
        <w:adjustRightInd w:val="0"/>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t>2) копия свидетельства о государственной регистрации физического лица в качестве индивидуального предпринимателя или выписка из государственных реестров индивидуальном предпринимателе, являющемся Заявителем, ходатайствующим о приобретении прав на земельный участок.</w:t>
      </w:r>
    </w:p>
    <w:p w:rsidR="00C550B4" w:rsidRPr="00C550B4" w:rsidRDefault="00C550B4" w:rsidP="009219C9">
      <w:pPr>
        <w:autoSpaceDE w:val="0"/>
        <w:autoSpaceDN w:val="0"/>
        <w:adjustRightInd w:val="0"/>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t>Запрещается требовать от Заявителя:</w:t>
      </w:r>
    </w:p>
    <w:p w:rsidR="00C550B4" w:rsidRPr="00C550B4" w:rsidRDefault="00C550B4" w:rsidP="009219C9">
      <w:pPr>
        <w:autoSpaceDE w:val="0"/>
        <w:autoSpaceDN w:val="0"/>
        <w:adjustRightInd w:val="0"/>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50B4" w:rsidRPr="00C550B4" w:rsidRDefault="00C550B4" w:rsidP="009219C9">
      <w:pPr>
        <w:autoSpaceDE w:val="0"/>
        <w:autoSpaceDN w:val="0"/>
        <w:adjustRightInd w:val="0"/>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t>- предоставление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50B4" w:rsidRPr="009219C9" w:rsidRDefault="00C550B4" w:rsidP="009219C9">
      <w:pPr>
        <w:tabs>
          <w:tab w:val="left" w:pos="-6171"/>
        </w:tabs>
        <w:suppressAutoHyphens/>
        <w:spacing w:after="0"/>
        <w:ind w:firstLine="567"/>
        <w:jc w:val="both"/>
        <w:rPr>
          <w:rFonts w:ascii="Times New Roman" w:hAnsi="Times New Roman" w:cs="Times New Roman"/>
          <w:sz w:val="24"/>
          <w:szCs w:val="24"/>
          <w:lang w:eastAsia="ar-SA"/>
        </w:rPr>
      </w:pPr>
      <w:r w:rsidRPr="009219C9">
        <w:rPr>
          <w:rFonts w:ascii="Times New Roman" w:hAnsi="Times New Roman" w:cs="Times New Roman"/>
          <w:sz w:val="24"/>
          <w:szCs w:val="24"/>
          <w:lang w:eastAsia="ar-SA"/>
        </w:rPr>
        <w:t xml:space="preserve">2.7. </w:t>
      </w:r>
      <w:r w:rsidR="009219C9" w:rsidRPr="009219C9">
        <w:rPr>
          <w:rFonts w:ascii="Times New Roman" w:hAnsi="Times New Roman" w:cs="Times New Roman"/>
          <w:sz w:val="24"/>
          <w:szCs w:val="24"/>
          <w:lang w:eastAsia="ar-SA"/>
        </w:rPr>
        <w:t>Исчерпывающий перечень оснований для отказа в приеме документов, необходимых для предоставления муниципальной услуги</w:t>
      </w:r>
      <w:r w:rsidRPr="009219C9">
        <w:rPr>
          <w:rFonts w:ascii="Times New Roman" w:hAnsi="Times New Roman" w:cs="Times New Roman"/>
          <w:sz w:val="24"/>
          <w:szCs w:val="24"/>
          <w:lang w:eastAsia="ar-SA"/>
        </w:rPr>
        <w:t>.</w:t>
      </w:r>
    </w:p>
    <w:p w:rsidR="00C550B4" w:rsidRPr="00C550B4" w:rsidRDefault="00C550B4" w:rsidP="009219C9">
      <w:pPr>
        <w:autoSpaceDE w:val="0"/>
        <w:autoSpaceDN w:val="0"/>
        <w:adjustRightInd w:val="0"/>
        <w:spacing w:after="0"/>
        <w:ind w:firstLine="567"/>
        <w:jc w:val="both"/>
        <w:rPr>
          <w:rFonts w:ascii="Times New Roman" w:hAnsi="Times New Roman" w:cs="Times New Roman"/>
          <w:sz w:val="24"/>
          <w:szCs w:val="24"/>
        </w:rPr>
      </w:pPr>
      <w:r w:rsidRPr="00C550B4">
        <w:rPr>
          <w:rFonts w:ascii="Times New Roman" w:hAnsi="Times New Roman" w:cs="Times New Roman"/>
          <w:b/>
          <w:sz w:val="24"/>
          <w:szCs w:val="24"/>
        </w:rPr>
        <w:t xml:space="preserve"> </w:t>
      </w:r>
      <w:r w:rsidRPr="00C550B4">
        <w:rPr>
          <w:rFonts w:ascii="Times New Roman" w:hAnsi="Times New Roman" w:cs="Times New Roman"/>
          <w:sz w:val="24"/>
          <w:szCs w:val="24"/>
        </w:rPr>
        <w:t>Основания для отказа в приеме документов не предусмотрены.</w:t>
      </w:r>
    </w:p>
    <w:p w:rsidR="00C550B4" w:rsidRPr="009219C9" w:rsidRDefault="00C550B4" w:rsidP="009219C9">
      <w:pPr>
        <w:autoSpaceDE w:val="0"/>
        <w:autoSpaceDN w:val="0"/>
        <w:adjustRightInd w:val="0"/>
        <w:spacing w:after="0"/>
        <w:ind w:firstLine="567"/>
        <w:jc w:val="both"/>
        <w:rPr>
          <w:rFonts w:ascii="Times New Roman" w:hAnsi="Times New Roman" w:cs="Times New Roman"/>
          <w:bCs/>
          <w:sz w:val="24"/>
          <w:szCs w:val="24"/>
        </w:rPr>
      </w:pPr>
      <w:r w:rsidRPr="009219C9">
        <w:rPr>
          <w:rFonts w:ascii="Times New Roman" w:hAnsi="Times New Roman" w:cs="Times New Roman"/>
          <w:sz w:val="24"/>
          <w:szCs w:val="24"/>
        </w:rPr>
        <w:t xml:space="preserve">2.8. </w:t>
      </w:r>
      <w:r w:rsidR="009219C9" w:rsidRPr="009219C9">
        <w:rPr>
          <w:rFonts w:ascii="Times New Roman" w:hAnsi="Times New Roman" w:cs="Times New Roman"/>
          <w:bCs/>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9219C9">
        <w:rPr>
          <w:rFonts w:ascii="Times New Roman" w:hAnsi="Times New Roman" w:cs="Times New Roman"/>
          <w:sz w:val="24"/>
          <w:szCs w:val="24"/>
        </w:rPr>
        <w:t>.</w:t>
      </w:r>
    </w:p>
    <w:p w:rsidR="00C550B4" w:rsidRPr="00C550B4" w:rsidRDefault="00C550B4" w:rsidP="009219C9">
      <w:pPr>
        <w:shd w:val="clear" w:color="auto" w:fill="FFFFFF"/>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t>2.8.1. Основанием для отказа в предоставлении муниципальной услуги является:</w:t>
      </w:r>
    </w:p>
    <w:p w:rsidR="00C550B4" w:rsidRPr="00371D18" w:rsidRDefault="00C550B4" w:rsidP="009219C9">
      <w:pPr>
        <w:tabs>
          <w:tab w:val="left" w:pos="-6171"/>
        </w:tabs>
        <w:suppressAutoHyphens/>
        <w:spacing w:after="0"/>
        <w:ind w:firstLine="567"/>
        <w:jc w:val="both"/>
        <w:rPr>
          <w:rFonts w:ascii="Times New Roman" w:hAnsi="Times New Roman" w:cs="Times New Roman"/>
          <w:sz w:val="24"/>
          <w:szCs w:val="24"/>
        </w:rPr>
      </w:pPr>
      <w:r w:rsidRPr="00371D18">
        <w:rPr>
          <w:rFonts w:ascii="Times New Roman" w:hAnsi="Times New Roman" w:cs="Times New Roman"/>
          <w:sz w:val="24"/>
          <w:szCs w:val="24"/>
        </w:rPr>
        <w:t>- отсутствие документов, перечисленных в п.2.6.</w:t>
      </w:r>
      <w:r w:rsidR="00371D18" w:rsidRPr="00371D18">
        <w:rPr>
          <w:rFonts w:ascii="Times New Roman" w:hAnsi="Times New Roman" w:cs="Times New Roman"/>
          <w:sz w:val="24"/>
          <w:szCs w:val="24"/>
        </w:rPr>
        <w:t>1.</w:t>
      </w:r>
      <w:r w:rsidRPr="00371D18">
        <w:rPr>
          <w:rFonts w:ascii="Times New Roman" w:hAnsi="Times New Roman" w:cs="Times New Roman"/>
          <w:sz w:val="24"/>
          <w:szCs w:val="24"/>
        </w:rPr>
        <w:t xml:space="preserve"> настоящего регламента.</w:t>
      </w:r>
    </w:p>
    <w:p w:rsidR="00C550B4" w:rsidRPr="00C550B4" w:rsidRDefault="00C550B4" w:rsidP="009219C9">
      <w:pPr>
        <w:tabs>
          <w:tab w:val="left" w:pos="-6171"/>
        </w:tabs>
        <w:suppressAutoHyphens/>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t>- земельный участок, на который претендует заявитель, изъят из оборота или ограничен в обороте в соответствии с федеральным законодательством.</w:t>
      </w:r>
    </w:p>
    <w:p w:rsidR="00C550B4" w:rsidRPr="00C550B4" w:rsidRDefault="00C550B4" w:rsidP="009219C9">
      <w:pPr>
        <w:tabs>
          <w:tab w:val="left" w:pos="-6171"/>
        </w:tabs>
        <w:suppressAutoHyphens/>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t>- текст в заявлении на предоставлении муниципальной услуги не поддается прочтению.</w:t>
      </w:r>
    </w:p>
    <w:p w:rsidR="00C550B4" w:rsidRPr="00C550B4" w:rsidRDefault="00C550B4" w:rsidP="009219C9">
      <w:pPr>
        <w:tabs>
          <w:tab w:val="left" w:pos="-6171"/>
        </w:tabs>
        <w:suppressAutoHyphens/>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t>Письменное решение об отказе в предоставлении муниципальной услуги подписывается руководителем Комитета и выдается заявителю с указанием причин отказа.</w:t>
      </w:r>
    </w:p>
    <w:p w:rsidR="00C550B4" w:rsidRPr="00C550B4" w:rsidRDefault="00C550B4" w:rsidP="009219C9">
      <w:pPr>
        <w:tabs>
          <w:tab w:val="left" w:pos="-6171"/>
        </w:tabs>
        <w:suppressAutoHyphens/>
        <w:spacing w:after="0"/>
        <w:ind w:firstLine="567"/>
        <w:jc w:val="both"/>
        <w:rPr>
          <w:rFonts w:ascii="Times New Roman" w:hAnsi="Times New Roman" w:cs="Times New Roman"/>
          <w:color w:val="000000"/>
          <w:sz w:val="24"/>
          <w:szCs w:val="24"/>
          <w:lang w:eastAsia="ar-SA"/>
        </w:rPr>
      </w:pPr>
      <w:r w:rsidRPr="00C550B4">
        <w:rPr>
          <w:rFonts w:ascii="Times New Roman" w:hAnsi="Times New Roman" w:cs="Times New Roman"/>
          <w:sz w:val="24"/>
          <w:szCs w:val="24"/>
        </w:rPr>
        <w:t>Основания для приостановления предоставления муниципальной услуги отсутствуют.</w:t>
      </w:r>
    </w:p>
    <w:p w:rsidR="009219C9" w:rsidRPr="005B1E52" w:rsidRDefault="00C550B4" w:rsidP="009219C9">
      <w:pPr>
        <w:shd w:val="clear" w:color="auto" w:fill="FFFFFF"/>
        <w:spacing w:after="0"/>
        <w:ind w:firstLine="567"/>
        <w:jc w:val="both"/>
        <w:rPr>
          <w:rFonts w:ascii="Times New Roman" w:hAnsi="Times New Roman" w:cs="Times New Roman"/>
          <w:bCs/>
          <w:sz w:val="24"/>
          <w:szCs w:val="24"/>
        </w:rPr>
      </w:pPr>
      <w:r w:rsidRPr="005B1E52">
        <w:rPr>
          <w:rFonts w:ascii="Times New Roman" w:hAnsi="Times New Roman" w:cs="Times New Roman"/>
          <w:bCs/>
          <w:sz w:val="24"/>
          <w:szCs w:val="24"/>
        </w:rPr>
        <w:t xml:space="preserve">2.9. </w:t>
      </w:r>
      <w:r w:rsidRPr="005B1E52">
        <w:rPr>
          <w:rFonts w:ascii="Times New Roman" w:hAnsi="Times New Roman" w:cs="Times New Roman"/>
          <w:sz w:val="24"/>
          <w:szCs w:val="24"/>
        </w:rPr>
        <w:t xml:space="preserve"> </w:t>
      </w:r>
      <w:r w:rsidR="009219C9" w:rsidRPr="005B1E52">
        <w:rPr>
          <w:rFonts w:ascii="Times New Roman" w:hAnsi="Times New Roman" w:cs="Times New Roman"/>
          <w:bCs/>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5B1E52" w:rsidRPr="005B1E52">
        <w:rPr>
          <w:rFonts w:ascii="Times New Roman" w:hAnsi="Times New Roman" w:cs="Times New Roman"/>
          <w:bCs/>
          <w:sz w:val="24"/>
          <w:szCs w:val="24"/>
        </w:rPr>
        <w:t>Магаданской области</w:t>
      </w:r>
      <w:r w:rsidR="009219C9" w:rsidRPr="005B1E52">
        <w:rPr>
          <w:rFonts w:ascii="Times New Roman" w:hAnsi="Times New Roman" w:cs="Times New Roman"/>
          <w:bCs/>
          <w:sz w:val="24"/>
          <w:szCs w:val="24"/>
        </w:rPr>
        <w:t>, муниципальными правовыми актами</w:t>
      </w:r>
      <w:r w:rsidR="005B1E52">
        <w:rPr>
          <w:rFonts w:ascii="Times New Roman" w:hAnsi="Times New Roman" w:cs="Times New Roman"/>
          <w:bCs/>
          <w:sz w:val="24"/>
          <w:szCs w:val="24"/>
        </w:rPr>
        <w:t>.</w:t>
      </w:r>
    </w:p>
    <w:p w:rsidR="00C550B4" w:rsidRPr="00C550B4" w:rsidRDefault="00C550B4" w:rsidP="009219C9">
      <w:pPr>
        <w:spacing w:after="0"/>
        <w:ind w:firstLine="567"/>
        <w:jc w:val="both"/>
        <w:rPr>
          <w:rFonts w:ascii="Times New Roman" w:hAnsi="Times New Roman" w:cs="Times New Roman"/>
          <w:color w:val="000000"/>
          <w:sz w:val="24"/>
          <w:szCs w:val="24"/>
        </w:rPr>
      </w:pPr>
      <w:r w:rsidRPr="00C550B4">
        <w:rPr>
          <w:rFonts w:ascii="Times New Roman" w:hAnsi="Times New Roman" w:cs="Times New Roman"/>
          <w:color w:val="000000"/>
          <w:sz w:val="24"/>
          <w:szCs w:val="24"/>
        </w:rPr>
        <w:t>2.9.1.</w:t>
      </w:r>
      <w:r w:rsidR="009219C9">
        <w:rPr>
          <w:rFonts w:ascii="Times New Roman" w:hAnsi="Times New Roman" w:cs="Times New Roman"/>
          <w:color w:val="000000"/>
          <w:sz w:val="24"/>
          <w:szCs w:val="24"/>
        </w:rPr>
        <w:t xml:space="preserve"> </w:t>
      </w:r>
      <w:r w:rsidR="005B1E52">
        <w:rPr>
          <w:rFonts w:ascii="Times New Roman" w:hAnsi="Times New Roman" w:cs="Times New Roman"/>
          <w:color w:val="000000"/>
          <w:sz w:val="24"/>
          <w:szCs w:val="24"/>
        </w:rPr>
        <w:t xml:space="preserve">Муниципальная </w:t>
      </w:r>
      <w:r w:rsidRPr="00C550B4">
        <w:rPr>
          <w:rFonts w:ascii="Times New Roman" w:hAnsi="Times New Roman" w:cs="Times New Roman"/>
          <w:color w:val="000000"/>
          <w:sz w:val="24"/>
          <w:szCs w:val="24"/>
        </w:rPr>
        <w:t>услуга предоставляется заявителям бесплатно.</w:t>
      </w:r>
    </w:p>
    <w:p w:rsidR="00C550B4" w:rsidRPr="005B1E52" w:rsidRDefault="00C550B4" w:rsidP="009219C9">
      <w:pPr>
        <w:spacing w:after="0"/>
        <w:ind w:firstLine="567"/>
        <w:jc w:val="both"/>
        <w:rPr>
          <w:rFonts w:ascii="Times New Roman" w:hAnsi="Times New Roman" w:cs="Times New Roman"/>
          <w:color w:val="000000"/>
          <w:sz w:val="24"/>
          <w:szCs w:val="24"/>
        </w:rPr>
      </w:pPr>
      <w:r w:rsidRPr="005B1E52">
        <w:rPr>
          <w:rFonts w:ascii="Times New Roman" w:hAnsi="Times New Roman" w:cs="Times New Roman"/>
          <w:bCs/>
          <w:color w:val="000000"/>
          <w:sz w:val="24"/>
          <w:szCs w:val="24"/>
        </w:rPr>
        <w:t>2.10. Максимальный срок ожидания в очереди при подаче запроса о пред</w:t>
      </w:r>
      <w:r w:rsidR="005B1E52" w:rsidRPr="005B1E52">
        <w:rPr>
          <w:rFonts w:ascii="Times New Roman" w:hAnsi="Times New Roman" w:cs="Times New Roman"/>
          <w:bCs/>
          <w:color w:val="000000"/>
          <w:sz w:val="24"/>
          <w:szCs w:val="24"/>
        </w:rPr>
        <w:t>оставлении муниципальной услуги</w:t>
      </w:r>
      <w:r w:rsidRPr="005B1E52">
        <w:rPr>
          <w:rFonts w:ascii="Times New Roman" w:hAnsi="Times New Roman" w:cs="Times New Roman"/>
          <w:bCs/>
          <w:color w:val="000000"/>
          <w:sz w:val="24"/>
          <w:szCs w:val="24"/>
        </w:rPr>
        <w:t xml:space="preserve"> и при получении резуль</w:t>
      </w:r>
      <w:r w:rsidR="007117AB">
        <w:rPr>
          <w:rFonts w:ascii="Times New Roman" w:hAnsi="Times New Roman" w:cs="Times New Roman"/>
          <w:bCs/>
          <w:color w:val="000000"/>
          <w:sz w:val="24"/>
          <w:szCs w:val="24"/>
        </w:rPr>
        <w:t>тата предоставления муниципальной</w:t>
      </w:r>
      <w:r w:rsidRPr="005B1E52">
        <w:rPr>
          <w:rFonts w:ascii="Times New Roman" w:hAnsi="Times New Roman" w:cs="Times New Roman"/>
          <w:bCs/>
          <w:color w:val="000000"/>
          <w:sz w:val="24"/>
          <w:szCs w:val="24"/>
        </w:rPr>
        <w:t xml:space="preserve"> услуг</w:t>
      </w:r>
      <w:r w:rsidR="007117AB">
        <w:rPr>
          <w:rFonts w:ascii="Times New Roman" w:hAnsi="Times New Roman" w:cs="Times New Roman"/>
          <w:bCs/>
          <w:color w:val="000000"/>
          <w:sz w:val="24"/>
          <w:szCs w:val="24"/>
        </w:rPr>
        <w:t>и</w:t>
      </w:r>
      <w:r w:rsidRPr="005B1E52">
        <w:rPr>
          <w:rFonts w:ascii="Times New Roman" w:hAnsi="Times New Roman" w:cs="Times New Roman"/>
          <w:bCs/>
          <w:color w:val="000000"/>
          <w:sz w:val="24"/>
          <w:szCs w:val="24"/>
        </w:rPr>
        <w:t>.</w:t>
      </w:r>
    </w:p>
    <w:p w:rsidR="00C550B4" w:rsidRPr="00C550B4" w:rsidRDefault="00C550B4" w:rsidP="009219C9">
      <w:pPr>
        <w:shd w:val="clear" w:color="auto" w:fill="FFFFFF"/>
        <w:spacing w:after="0"/>
        <w:ind w:firstLine="567"/>
        <w:jc w:val="both"/>
        <w:rPr>
          <w:rFonts w:ascii="Times New Roman" w:hAnsi="Times New Roman" w:cs="Times New Roman"/>
          <w:color w:val="000000"/>
          <w:sz w:val="24"/>
          <w:szCs w:val="24"/>
        </w:rPr>
      </w:pPr>
      <w:r w:rsidRPr="00C550B4">
        <w:rPr>
          <w:rFonts w:ascii="Times New Roman" w:hAnsi="Times New Roman" w:cs="Times New Roman"/>
          <w:color w:val="000000"/>
          <w:sz w:val="24"/>
          <w:szCs w:val="24"/>
        </w:rPr>
        <w:t>2.10.1. Максимальный срок ожидания в очереди при подаче обращения не должен превышать 15 минут.</w:t>
      </w:r>
    </w:p>
    <w:p w:rsidR="00C550B4" w:rsidRPr="00C550B4" w:rsidRDefault="00C550B4" w:rsidP="009219C9">
      <w:pPr>
        <w:shd w:val="clear" w:color="auto" w:fill="FFFFFF"/>
        <w:spacing w:after="0"/>
        <w:ind w:firstLine="567"/>
        <w:jc w:val="both"/>
        <w:rPr>
          <w:rFonts w:ascii="Times New Roman" w:hAnsi="Times New Roman" w:cs="Times New Roman"/>
          <w:color w:val="000000"/>
          <w:sz w:val="24"/>
          <w:szCs w:val="24"/>
        </w:rPr>
      </w:pPr>
      <w:r w:rsidRPr="00C550B4">
        <w:rPr>
          <w:rFonts w:ascii="Times New Roman" w:hAnsi="Times New Roman" w:cs="Times New Roman"/>
          <w:color w:val="000000"/>
          <w:sz w:val="24"/>
          <w:szCs w:val="24"/>
        </w:rPr>
        <w:lastRenderedPageBreak/>
        <w:t>2.10.2.Максимальный срок при получении результата предоставления муниципальной услуги не должен превышать 15 минут.</w:t>
      </w:r>
    </w:p>
    <w:p w:rsidR="00C550B4" w:rsidRPr="005B1E52" w:rsidRDefault="005B1E52" w:rsidP="005B1E52">
      <w:pPr>
        <w:shd w:val="clear" w:color="auto" w:fill="FFFFFF"/>
        <w:spacing w:after="0"/>
        <w:ind w:firstLine="567"/>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2.11. Срок </w:t>
      </w:r>
      <w:r w:rsidR="00C550B4" w:rsidRPr="005B1E52">
        <w:rPr>
          <w:rFonts w:ascii="Times New Roman" w:hAnsi="Times New Roman" w:cs="Times New Roman"/>
          <w:bCs/>
          <w:color w:val="000000"/>
          <w:sz w:val="24"/>
          <w:szCs w:val="24"/>
        </w:rPr>
        <w:t>регистрации запроса заявителя о предоставлении муниципальной услуги.</w:t>
      </w:r>
    </w:p>
    <w:p w:rsidR="00C550B4" w:rsidRDefault="00C550B4" w:rsidP="009219C9">
      <w:pPr>
        <w:spacing w:after="0"/>
        <w:ind w:firstLine="567"/>
        <w:jc w:val="both"/>
        <w:rPr>
          <w:rFonts w:ascii="Times New Roman" w:hAnsi="Times New Roman" w:cs="Times New Roman"/>
          <w:color w:val="000000"/>
          <w:sz w:val="24"/>
          <w:szCs w:val="24"/>
        </w:rPr>
      </w:pPr>
      <w:r w:rsidRPr="00C550B4">
        <w:rPr>
          <w:rFonts w:ascii="Times New Roman" w:hAnsi="Times New Roman" w:cs="Times New Roman"/>
          <w:color w:val="000000"/>
          <w:sz w:val="24"/>
          <w:szCs w:val="24"/>
        </w:rPr>
        <w:t>Срок</w:t>
      </w:r>
      <w:r w:rsidR="005B1E52">
        <w:rPr>
          <w:rFonts w:ascii="Times New Roman" w:hAnsi="Times New Roman" w:cs="Times New Roman"/>
          <w:color w:val="000000"/>
          <w:sz w:val="24"/>
          <w:szCs w:val="24"/>
        </w:rPr>
        <w:t xml:space="preserve"> регистрации запроса заявителя составляет</w:t>
      </w:r>
      <w:r w:rsidRPr="00C550B4">
        <w:rPr>
          <w:rFonts w:ascii="Times New Roman" w:hAnsi="Times New Roman" w:cs="Times New Roman"/>
          <w:color w:val="000000"/>
          <w:sz w:val="24"/>
          <w:szCs w:val="24"/>
        </w:rPr>
        <w:t xml:space="preserve"> 1 рабочий день.</w:t>
      </w:r>
    </w:p>
    <w:p w:rsidR="005B1E52" w:rsidRPr="00C84D7B" w:rsidRDefault="005B1E52" w:rsidP="005B1E52">
      <w:pPr>
        <w:spacing w:after="0"/>
        <w:ind w:firstLine="567"/>
        <w:jc w:val="both"/>
        <w:rPr>
          <w:rFonts w:ascii="Times New Roman" w:hAnsi="Times New Roman" w:cs="Times New Roman"/>
          <w:color w:val="000000"/>
          <w:sz w:val="24"/>
          <w:szCs w:val="24"/>
        </w:rPr>
      </w:pPr>
      <w:r w:rsidRPr="00C84D7B">
        <w:rPr>
          <w:rFonts w:ascii="Times New Roman" w:hAnsi="Times New Roman" w:cs="Times New Roman"/>
          <w:color w:val="000000"/>
          <w:sz w:val="24"/>
          <w:szCs w:val="24"/>
        </w:rPr>
        <w:t xml:space="preserve">2.12. Требования к помещениям, в которых предоставляются муниципальные услуги, к залу ожидания, местам для заполнения запросов о предоставлении </w:t>
      </w:r>
      <w:r w:rsidR="007C64BC" w:rsidRPr="00C84D7B">
        <w:rPr>
          <w:rFonts w:ascii="Times New Roman" w:hAnsi="Times New Roman" w:cs="Times New Roman"/>
          <w:color w:val="000000"/>
          <w:sz w:val="24"/>
          <w:szCs w:val="24"/>
        </w:rPr>
        <w:t>м</w:t>
      </w:r>
      <w:r w:rsidRPr="00C84D7B">
        <w:rPr>
          <w:rFonts w:ascii="Times New Roman" w:hAnsi="Times New Roman" w:cs="Times New Roman"/>
          <w:color w:val="000000"/>
          <w:sz w:val="24"/>
          <w:szCs w:val="24"/>
        </w:rPr>
        <w:t>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.1. Помещение, где предоставляется муниципальная услуга, расположено в здании по адресу: 686314, Российская Федерация, Магаданская область, Сусуманский район, город Сусуман, ул. Советская, д. 17, кабинет 3.</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Вход в здание должен обеспечивать беспрепятственный доступ заявителей к месту предоставления услуги (в том числе, для граждан с ограниченными возможностями).</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Указанное здание должно быть оформлено вывеской «Администрация Сусуманского городского округа», с указанием режима его работы.</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Территория, прилегающая к зданию, должна предусматривать место для парковки транспортных средств заявителей.</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.2. Помещение оборудовано:</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системой кондиционирования воздуха;</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противопожарной системой и средствами пожаротушения;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средствами оказания первой медицинской помощи (аптечки).</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.3. 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2.1</w:t>
      </w:r>
      <w:r w:rsidR="005E2A12">
        <w:rPr>
          <w:rFonts w:ascii="Times New Roman" w:hAnsi="Times New Roman" w:cs="Times New Roman"/>
          <w:sz w:val="24"/>
          <w:szCs w:val="24"/>
        </w:rPr>
        <w:t>2</w:t>
      </w:r>
      <w:r w:rsidRPr="005B1E52">
        <w:rPr>
          <w:rFonts w:ascii="Times New Roman" w:hAnsi="Times New Roman" w:cs="Times New Roman"/>
          <w:sz w:val="24"/>
          <w:szCs w:val="24"/>
        </w:rPr>
        <w:t>.4. Каждое рабочее место оборудовано персональным компьютером, печатающим устройствам.</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.5.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.6. Количество мест для сидения определяется исходя из фактической нагрузки и возможностей для их размещения в здании.</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 xml:space="preserve">.7. 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 </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 xml:space="preserve">.8. Визуальная, текстовая и мультимедийная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 на официальном сайте администрации </w:t>
      </w:r>
      <w:proofErr w:type="spellStart"/>
      <w:r w:rsidR="005B1E52" w:rsidRPr="005B1E52">
        <w:rPr>
          <w:rFonts w:ascii="Times New Roman" w:hAnsi="Times New Roman" w:cs="Times New Roman"/>
          <w:sz w:val="24"/>
          <w:szCs w:val="24"/>
        </w:rPr>
        <w:t>Сусуманского</w:t>
      </w:r>
      <w:proofErr w:type="spellEnd"/>
      <w:r w:rsidR="005B1E52" w:rsidRPr="005B1E52">
        <w:rPr>
          <w:rFonts w:ascii="Times New Roman" w:hAnsi="Times New Roman" w:cs="Times New Roman"/>
          <w:sz w:val="24"/>
          <w:szCs w:val="24"/>
        </w:rPr>
        <w:t xml:space="preserve"> городского округа (</w:t>
      </w:r>
      <w:hyperlink r:id="rId12" w:history="1">
        <w:r w:rsidR="005B1E52" w:rsidRPr="00C84D7B">
          <w:rPr>
            <w:rFonts w:ascii="Times New Roman" w:hAnsi="Times New Roman" w:cs="Times New Roman"/>
            <w:sz w:val="24"/>
            <w:szCs w:val="24"/>
            <w:u w:val="single"/>
            <w:lang w:val="en-US"/>
          </w:rPr>
          <w:t>www</w:t>
        </w:r>
        <w:r w:rsidR="005B1E52" w:rsidRPr="00C84D7B">
          <w:rPr>
            <w:rFonts w:ascii="Times New Roman" w:hAnsi="Times New Roman" w:cs="Times New Roman"/>
            <w:sz w:val="24"/>
            <w:szCs w:val="24"/>
            <w:u w:val="single"/>
          </w:rPr>
          <w:t>.</w:t>
        </w:r>
        <w:r w:rsidR="005B1E52" w:rsidRPr="00C84D7B">
          <w:rPr>
            <w:rFonts w:ascii="Times New Roman" w:hAnsi="Times New Roman" w:cs="Times New Roman"/>
            <w:sz w:val="24"/>
            <w:szCs w:val="24"/>
            <w:u w:val="single"/>
            <w:lang w:val="en-US"/>
          </w:rPr>
          <w:t>susumanskiy</w:t>
        </w:r>
        <w:r w:rsidR="005B1E52" w:rsidRPr="00C84D7B">
          <w:rPr>
            <w:rFonts w:ascii="Times New Roman" w:hAnsi="Times New Roman" w:cs="Times New Roman"/>
            <w:sz w:val="24"/>
            <w:szCs w:val="24"/>
            <w:u w:val="single"/>
          </w:rPr>
          <w:t>-</w:t>
        </w:r>
        <w:r w:rsidR="005B1E52" w:rsidRPr="00C84D7B">
          <w:rPr>
            <w:rFonts w:ascii="Times New Roman" w:hAnsi="Times New Roman" w:cs="Times New Roman"/>
            <w:sz w:val="24"/>
            <w:szCs w:val="24"/>
            <w:u w:val="single"/>
            <w:lang w:val="en-US"/>
          </w:rPr>
          <w:t>rayon</w:t>
        </w:r>
        <w:r w:rsidR="005B1E52" w:rsidRPr="00C84D7B">
          <w:rPr>
            <w:rFonts w:ascii="Times New Roman" w:hAnsi="Times New Roman" w:cs="Times New Roman"/>
            <w:sz w:val="24"/>
            <w:szCs w:val="24"/>
            <w:u w:val="single"/>
          </w:rPr>
          <w:t>/</w:t>
        </w:r>
        <w:r w:rsidR="005B1E52" w:rsidRPr="00C84D7B">
          <w:rPr>
            <w:rFonts w:ascii="Times New Roman" w:hAnsi="Times New Roman" w:cs="Times New Roman"/>
            <w:sz w:val="24"/>
            <w:szCs w:val="24"/>
            <w:u w:val="single"/>
            <w:lang w:val="en-US"/>
          </w:rPr>
          <w:t>ru</w:t>
        </w:r>
      </w:hyperlink>
      <w:r w:rsidR="005B1E52" w:rsidRPr="005B1E52">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t>
      </w:r>
      <w:hyperlink r:id="rId13" w:history="1">
        <w:r w:rsidR="005B1E52" w:rsidRPr="00C84D7B">
          <w:rPr>
            <w:rFonts w:ascii="Times New Roman" w:hAnsi="Times New Roman" w:cs="Times New Roman"/>
            <w:sz w:val="24"/>
            <w:szCs w:val="24"/>
            <w:u w:val="single"/>
            <w:lang w:val="en-US"/>
          </w:rPr>
          <w:t>www</w:t>
        </w:r>
        <w:r w:rsidR="005B1E52" w:rsidRPr="00C84D7B">
          <w:rPr>
            <w:rFonts w:ascii="Times New Roman" w:hAnsi="Times New Roman" w:cs="Times New Roman"/>
            <w:sz w:val="24"/>
            <w:szCs w:val="24"/>
            <w:u w:val="single"/>
          </w:rPr>
          <w:t>.</w:t>
        </w:r>
        <w:r w:rsidR="005B1E52" w:rsidRPr="00C84D7B">
          <w:rPr>
            <w:rFonts w:ascii="Times New Roman" w:hAnsi="Times New Roman" w:cs="Times New Roman"/>
            <w:sz w:val="24"/>
            <w:szCs w:val="24"/>
            <w:u w:val="single"/>
            <w:lang w:val="en-US"/>
          </w:rPr>
          <w:t>gosuslugi</w:t>
        </w:r>
        <w:r w:rsidR="005B1E52" w:rsidRPr="00C84D7B">
          <w:rPr>
            <w:rFonts w:ascii="Times New Roman" w:hAnsi="Times New Roman" w:cs="Times New Roman"/>
            <w:sz w:val="24"/>
            <w:szCs w:val="24"/>
            <w:u w:val="single"/>
          </w:rPr>
          <w:t>.</w:t>
        </w:r>
        <w:proofErr w:type="spellStart"/>
        <w:r w:rsidR="005B1E52" w:rsidRPr="00C84D7B">
          <w:rPr>
            <w:rFonts w:ascii="Times New Roman" w:hAnsi="Times New Roman" w:cs="Times New Roman"/>
            <w:sz w:val="24"/>
            <w:szCs w:val="24"/>
            <w:u w:val="single"/>
            <w:lang w:val="en-US"/>
          </w:rPr>
          <w:t>ru</w:t>
        </w:r>
        <w:proofErr w:type="spellEnd"/>
      </w:hyperlink>
      <w:r w:rsidR="005B1E52" w:rsidRPr="005B1E52">
        <w:rPr>
          <w:rFonts w:ascii="Times New Roman" w:hAnsi="Times New Roman" w:cs="Times New Roman"/>
          <w:sz w:val="24"/>
          <w:szCs w:val="24"/>
        </w:rPr>
        <w:t>).</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2.13</w:t>
      </w:r>
      <w:r w:rsidR="005B1E52" w:rsidRPr="005B1E52">
        <w:rPr>
          <w:rFonts w:ascii="Times New Roman" w:hAnsi="Times New Roman" w:cs="Times New Roman"/>
          <w:sz w:val="24"/>
          <w:szCs w:val="24"/>
        </w:rPr>
        <w:t>. Показатели доступности и качества муниципальной услуги.</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2.13</w:t>
      </w:r>
      <w:r w:rsidR="005B1E52" w:rsidRPr="005B1E52">
        <w:rPr>
          <w:rFonts w:ascii="Times New Roman" w:hAnsi="Times New Roman" w:cs="Times New Roman"/>
          <w:sz w:val="24"/>
          <w:szCs w:val="24"/>
        </w:rPr>
        <w:t>.1.  Показателями доступности и качества муниципальной услуги являются: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lastRenderedPageBreak/>
        <w:t>– соблюдение сроков предоставления муниципальной услуги и условий ожидания приема;</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своевременное, полное информирование о муниципальной услуге;</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получение муниципальной услуги в формах по выбору заявителя;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минимальное количество и продолжительность взаимодействия заявителей и должностных лиц при предоставлении муниципальной услуги;</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обоснованность отказов в предоставлении муниципальной услуги;</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ресурсное обеспечение исполнения настоящего Регламента;</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соответствие должностных инструкций ответственных должностных лиц, участвующих в предоставлении муниципальной услуги, настоящему регламенту в части описания в них административных действий, профессиональных знаний и навыков.</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2.13</w:t>
      </w:r>
      <w:r w:rsidR="005B1E52" w:rsidRPr="005B1E52">
        <w:rPr>
          <w:rFonts w:ascii="Times New Roman" w:hAnsi="Times New Roman" w:cs="Times New Roman"/>
          <w:sz w:val="24"/>
          <w:szCs w:val="24"/>
        </w:rPr>
        <w:t>.2. 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2.13</w:t>
      </w:r>
      <w:r w:rsidR="005B1E52" w:rsidRPr="005B1E52">
        <w:rPr>
          <w:rFonts w:ascii="Times New Roman" w:hAnsi="Times New Roman" w:cs="Times New Roman"/>
          <w:sz w:val="24"/>
          <w:szCs w:val="24"/>
        </w:rPr>
        <w:t>.3. Анализ практики применения настоящего Регламента проводится должностными лицами администрации Сусуманского городского округа один раз в год.</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2.13</w:t>
      </w:r>
      <w:r w:rsidR="005B1E52" w:rsidRPr="005B1E52">
        <w:rPr>
          <w:rFonts w:ascii="Times New Roman" w:hAnsi="Times New Roman" w:cs="Times New Roman"/>
          <w:sz w:val="24"/>
          <w:szCs w:val="24"/>
        </w:rPr>
        <w:t>.4. По результатам анализа практики применения Регламента, при необходимости, вносятся соответствующие изменения в Регламент, в целях оптимизации административных процедур, уменьшения срока исполнения административных процедур и административных действий.</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2.14</w:t>
      </w:r>
      <w:r w:rsidR="005B1E52" w:rsidRPr="005B1E52">
        <w:rPr>
          <w:rFonts w:ascii="Times New Roman" w:hAnsi="Times New Roman" w:cs="Times New Roman"/>
          <w:sz w:val="24"/>
          <w:szCs w:val="24"/>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2.14</w:t>
      </w:r>
      <w:r w:rsidR="005B1E52" w:rsidRPr="005B1E52">
        <w:rPr>
          <w:rFonts w:ascii="Times New Roman" w:hAnsi="Times New Roman" w:cs="Times New Roman"/>
          <w:sz w:val="24"/>
          <w:szCs w:val="24"/>
        </w:rPr>
        <w:t>.1. В случае подачи заявления на предоставление муниципальной услуги через многофункциональный центр заявление и приложенные к нему документы передаются из многофункционального центра в администрацию Сусуманского городского округа, в соответствии с соглашением о взаимодействии.</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специалистом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течении одного рабочего дня с момента его поступления в многофункциональный центр.</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документ, удостоверяющий личность заявителя либо его представителя;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документ, подтверждающий полномочия представителя заявителя.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2.1</w:t>
      </w:r>
      <w:r w:rsidR="007C64BC" w:rsidRPr="00C84D7B">
        <w:rPr>
          <w:rFonts w:ascii="Times New Roman" w:hAnsi="Times New Roman" w:cs="Times New Roman"/>
          <w:sz w:val="24"/>
          <w:szCs w:val="24"/>
        </w:rPr>
        <w:t>4</w:t>
      </w:r>
      <w:r w:rsidRPr="005B1E52">
        <w:rPr>
          <w:rFonts w:ascii="Times New Roman" w:hAnsi="Times New Roman" w:cs="Times New Roman"/>
          <w:sz w:val="24"/>
          <w:szCs w:val="24"/>
        </w:rPr>
        <w:t>.2. Получение двух и более муниципальных услуг при однократном обращении заявителя в многофункциональный центр с запросом о предоставлении нескольких муниципальных услуг (далее – комплексный запрос), осуществляется в соответствии с требованиями ст. 15.1 210-ФЗ.</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2.1</w:t>
      </w:r>
      <w:r w:rsidR="007C64BC" w:rsidRPr="00C84D7B">
        <w:rPr>
          <w:rFonts w:ascii="Times New Roman" w:hAnsi="Times New Roman" w:cs="Times New Roman"/>
          <w:sz w:val="24"/>
          <w:szCs w:val="24"/>
        </w:rPr>
        <w:t>4</w:t>
      </w:r>
      <w:r w:rsidRPr="005B1E52">
        <w:rPr>
          <w:rFonts w:ascii="Times New Roman" w:hAnsi="Times New Roman" w:cs="Times New Roman"/>
          <w:sz w:val="24"/>
          <w:szCs w:val="24"/>
        </w:rPr>
        <w:t>.3. Заявитель имеет право на получение муниципальной услуги в электронной форме.</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Для этого на электронный адрес администрации Сусуманского городского округа (</w:t>
      </w:r>
      <w:hyperlink r:id="rId14" w:history="1">
        <w:r w:rsidRPr="00C84D7B">
          <w:rPr>
            <w:rFonts w:ascii="Times New Roman" w:hAnsi="Times New Roman" w:cs="Times New Roman"/>
            <w:sz w:val="24"/>
            <w:szCs w:val="24"/>
            <w:u w:val="single"/>
            <w:lang w:val="en-US"/>
          </w:rPr>
          <w:t>www</w:t>
        </w:r>
        <w:r w:rsidRPr="00C84D7B">
          <w:rPr>
            <w:rFonts w:ascii="Times New Roman" w:hAnsi="Times New Roman" w:cs="Times New Roman"/>
            <w:sz w:val="24"/>
            <w:szCs w:val="24"/>
            <w:u w:val="single"/>
          </w:rPr>
          <w:t>.</w:t>
        </w:r>
        <w:r w:rsidRPr="00C84D7B">
          <w:rPr>
            <w:rFonts w:ascii="Times New Roman" w:hAnsi="Times New Roman" w:cs="Times New Roman"/>
            <w:sz w:val="24"/>
            <w:szCs w:val="24"/>
            <w:u w:val="single"/>
            <w:lang w:val="en-US"/>
          </w:rPr>
          <w:t>susumanskiy</w:t>
        </w:r>
        <w:r w:rsidRPr="00C84D7B">
          <w:rPr>
            <w:rFonts w:ascii="Times New Roman" w:hAnsi="Times New Roman" w:cs="Times New Roman"/>
            <w:sz w:val="24"/>
            <w:szCs w:val="24"/>
            <w:u w:val="single"/>
          </w:rPr>
          <w:t>-</w:t>
        </w:r>
        <w:r w:rsidRPr="00C84D7B">
          <w:rPr>
            <w:rFonts w:ascii="Times New Roman" w:hAnsi="Times New Roman" w:cs="Times New Roman"/>
            <w:sz w:val="24"/>
            <w:szCs w:val="24"/>
            <w:u w:val="single"/>
            <w:lang w:val="en-US"/>
          </w:rPr>
          <w:t>rayon</w:t>
        </w:r>
        <w:r w:rsidRPr="00C84D7B">
          <w:rPr>
            <w:rFonts w:ascii="Times New Roman" w:hAnsi="Times New Roman" w:cs="Times New Roman"/>
            <w:sz w:val="24"/>
            <w:szCs w:val="24"/>
            <w:u w:val="single"/>
          </w:rPr>
          <w:t>/</w:t>
        </w:r>
        <w:r w:rsidRPr="00C84D7B">
          <w:rPr>
            <w:rFonts w:ascii="Times New Roman" w:hAnsi="Times New Roman" w:cs="Times New Roman"/>
            <w:sz w:val="24"/>
            <w:szCs w:val="24"/>
            <w:u w:val="single"/>
            <w:lang w:val="en-US"/>
          </w:rPr>
          <w:t>ru</w:t>
        </w:r>
      </w:hyperlink>
      <w:r w:rsidRPr="005B1E52">
        <w:rPr>
          <w:rFonts w:ascii="Times New Roman" w:hAnsi="Times New Roman" w:cs="Times New Roman"/>
          <w:sz w:val="24"/>
          <w:szCs w:val="24"/>
        </w:rPr>
        <w:t>) или с использованием Единого портала государственных и муниципальных услуг, направляется заявление и документы, соответствующие требованиям, изложенным в пункте 2.6 настоящего Регламента.</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xml:space="preserve">Документы, прилагаемые к заявлению о предоставлении муниципальной услуги, должны быть отсканированы. В случае, если заявление подписано представителем гражданина, вместе с заявлением направляется доверенность на представление интересов, отсканированная и заверенная электронной цифровой подписью нотариуса (иного лица, </w:t>
      </w:r>
      <w:r w:rsidRPr="005B1E52">
        <w:rPr>
          <w:rFonts w:ascii="Times New Roman" w:hAnsi="Times New Roman" w:cs="Times New Roman"/>
          <w:sz w:val="24"/>
          <w:szCs w:val="24"/>
        </w:rPr>
        <w:lastRenderedPageBreak/>
        <w:t>удостоверившего в соответствии с законом, подлинность подписи заявителя на доверенности).</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Муниципальная услуга предоставляется в сроки, установленные пунктом 2.4 настоящего Регламента.</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Результат муниципальной услуги направляется гражданину на адрес, указанный в заявлении, почтовым отправлением или в электронной форме (документ, заверенный электронной цифровой подписью).</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Регистрация поступившего в электронной форме заявления производится непосредственно в день его поступления и в течении трех рабочих дней с момента регистрации, заявителю направляется уведомление, содержащее информацию о дате регистрации и регистрационном номере заявления.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В ходе предоставления муниципальной услуги, администрация Сусуманского городского округа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ее исполнения.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Взаимодействие с государственными органами, органами местного самоуправления, организациями, участвующими в предоставлении муниципальной услуги, осуществляется в порядке, установленном 210-ФЗ, Постановлением Правительства РФ от 08.09.2010 г. № 697 «О единой системе межведомственного электронного взаимодействия».</w:t>
      </w:r>
    </w:p>
    <w:p w:rsidR="00D21027" w:rsidRDefault="00D21027" w:rsidP="009219C9">
      <w:pPr>
        <w:autoSpaceDE w:val="0"/>
        <w:autoSpaceDN w:val="0"/>
        <w:adjustRightInd w:val="0"/>
        <w:spacing w:after="0"/>
        <w:ind w:firstLine="567"/>
        <w:jc w:val="center"/>
        <w:rPr>
          <w:rFonts w:ascii="Times New Roman" w:hAnsi="Times New Roman" w:cs="Times New Roman"/>
          <w:b/>
          <w:sz w:val="24"/>
          <w:szCs w:val="24"/>
        </w:rPr>
      </w:pPr>
    </w:p>
    <w:p w:rsidR="00C01E2D" w:rsidRPr="00C01E2D" w:rsidRDefault="00C550B4" w:rsidP="00C01E2D">
      <w:pPr>
        <w:autoSpaceDE w:val="0"/>
        <w:autoSpaceDN w:val="0"/>
        <w:adjustRightInd w:val="0"/>
        <w:spacing w:after="0"/>
        <w:jc w:val="center"/>
        <w:rPr>
          <w:rFonts w:ascii="Times New Roman" w:hAnsi="Times New Roman" w:cs="Times New Roman"/>
          <w:b/>
          <w:bCs/>
          <w:sz w:val="24"/>
          <w:szCs w:val="24"/>
        </w:rPr>
      </w:pPr>
      <w:r w:rsidRPr="00C550B4">
        <w:rPr>
          <w:rFonts w:ascii="Times New Roman" w:hAnsi="Times New Roman" w:cs="Times New Roman"/>
          <w:b/>
          <w:sz w:val="24"/>
          <w:szCs w:val="24"/>
        </w:rPr>
        <w:t>3. </w:t>
      </w:r>
      <w:r w:rsidR="00C01E2D">
        <w:rPr>
          <w:rFonts w:ascii="Times New Roman" w:hAnsi="Times New Roman" w:cs="Times New Roman"/>
          <w:b/>
          <w:bCs/>
          <w:sz w:val="24"/>
          <w:szCs w:val="24"/>
        </w:rPr>
        <w:t>С</w:t>
      </w:r>
      <w:r w:rsidR="00C01E2D" w:rsidRPr="00C01E2D">
        <w:rPr>
          <w:rFonts w:ascii="Times New Roman"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550B4" w:rsidRPr="00C550B4" w:rsidRDefault="00C550B4" w:rsidP="00C01E2D">
      <w:pPr>
        <w:autoSpaceDE w:val="0"/>
        <w:autoSpaceDN w:val="0"/>
        <w:adjustRightInd w:val="0"/>
        <w:spacing w:after="0"/>
        <w:ind w:firstLine="540"/>
        <w:jc w:val="both"/>
        <w:rPr>
          <w:rFonts w:ascii="Times New Roman" w:hAnsi="Times New Roman" w:cs="Times New Roman"/>
          <w:b/>
          <w:bCs/>
          <w:sz w:val="24"/>
          <w:szCs w:val="24"/>
        </w:rPr>
      </w:pPr>
    </w:p>
    <w:p w:rsidR="00C550B4" w:rsidRPr="00C01E2D" w:rsidRDefault="00C550B4" w:rsidP="00C01E2D">
      <w:pPr>
        <w:shd w:val="clear" w:color="auto" w:fill="FFFFFF"/>
        <w:spacing w:after="0"/>
        <w:ind w:firstLine="567"/>
        <w:jc w:val="both"/>
        <w:rPr>
          <w:rFonts w:ascii="Times New Roman" w:hAnsi="Times New Roman" w:cs="Times New Roman"/>
          <w:sz w:val="24"/>
          <w:szCs w:val="24"/>
        </w:rPr>
      </w:pPr>
      <w:r w:rsidRPr="00C01E2D">
        <w:rPr>
          <w:rFonts w:ascii="Times New Roman" w:hAnsi="Times New Roman" w:cs="Times New Roman"/>
          <w:bCs/>
          <w:sz w:val="24"/>
          <w:szCs w:val="24"/>
        </w:rPr>
        <w:t xml:space="preserve">3.1. Перечень административных процедур. </w:t>
      </w:r>
    </w:p>
    <w:p w:rsidR="00C550B4" w:rsidRPr="00C01E2D" w:rsidRDefault="00C550B4" w:rsidP="00C01E2D">
      <w:pPr>
        <w:autoSpaceDE w:val="0"/>
        <w:autoSpaceDN w:val="0"/>
        <w:adjustRightInd w:val="0"/>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3.1.1. Предоставление муниципальной услуги включает в себя выполнение следующих административных процедур:</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консультация, прием заявления, рассмотрение документов для предоставления муниципальной услуги, регистрация входящих документов или отказ в предоставлении муниципальной услуги;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формирование дела по зарегистрированному заявлению;</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проверка наличия образованного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принятие решения о передаче в собственность, продаже земельного участка или о сдаче в аренду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 оформление проекта постановления администрации Сусуманского городского округа о проведении торгов (конкурса, аукциона) по продаже земельного участка или о проведении торгов (конкурса, аукциона) на право заключения договора аренды земельного участка из земель сельскохозяйственного назначения, находящихся в муниципальной собственности муниципального образования «Сусуманский городской округ», </w:t>
      </w:r>
      <w:r w:rsidRPr="00C01E2D">
        <w:rPr>
          <w:rFonts w:ascii="Times New Roman" w:hAnsi="Times New Roman" w:cs="Times New Roman"/>
          <w:bCs/>
          <w:sz w:val="24"/>
          <w:szCs w:val="24"/>
        </w:rPr>
        <w:t>для целей создания фермерского хозяйства и осуществления его деятельности</w:t>
      </w:r>
      <w:r w:rsidRPr="00C01E2D">
        <w:rPr>
          <w:rFonts w:ascii="Times New Roman" w:hAnsi="Times New Roman" w:cs="Times New Roman"/>
          <w:sz w:val="24"/>
          <w:szCs w:val="24"/>
        </w:rPr>
        <w:t>;</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проведение торгов (конкурса, аукциона) по продаже земельного участка или торгов (конкурса, аукциона) на право заключения договора аренды такого земельного участка;</w:t>
      </w:r>
    </w:p>
    <w:p w:rsidR="00C550B4" w:rsidRPr="00C01E2D" w:rsidRDefault="00C550B4" w:rsidP="00C01E2D">
      <w:pPr>
        <w:spacing w:after="0"/>
        <w:ind w:right="-1" w:firstLine="567"/>
        <w:jc w:val="both"/>
        <w:rPr>
          <w:rFonts w:ascii="Times New Roman" w:hAnsi="Times New Roman" w:cs="Times New Roman"/>
          <w:sz w:val="24"/>
          <w:szCs w:val="24"/>
        </w:rPr>
      </w:pPr>
      <w:r w:rsidRPr="00C01E2D">
        <w:rPr>
          <w:rFonts w:ascii="Times New Roman" w:hAnsi="Times New Roman" w:cs="Times New Roman"/>
          <w:sz w:val="24"/>
          <w:szCs w:val="24"/>
        </w:rPr>
        <w:t>- оформление проекта постановления администрации Сусуманского городского округа о передаче в собственность, продаже земельного участка или о предоставлении в аренду земельного участка;</w:t>
      </w:r>
    </w:p>
    <w:p w:rsidR="00C550B4" w:rsidRPr="00C01E2D" w:rsidRDefault="00C550B4" w:rsidP="00C01E2D">
      <w:pPr>
        <w:spacing w:after="0"/>
        <w:ind w:right="-1" w:firstLine="567"/>
        <w:jc w:val="both"/>
        <w:rPr>
          <w:rFonts w:ascii="Times New Roman" w:hAnsi="Times New Roman" w:cs="Times New Roman"/>
          <w:sz w:val="24"/>
          <w:szCs w:val="24"/>
        </w:rPr>
      </w:pPr>
      <w:r w:rsidRPr="00C01E2D">
        <w:rPr>
          <w:rFonts w:ascii="Times New Roman" w:hAnsi="Times New Roman" w:cs="Times New Roman"/>
          <w:sz w:val="24"/>
          <w:szCs w:val="24"/>
        </w:rPr>
        <w:t>- подготовка проекта договора передачи в собственность, договора купли – продажи или договора аренды земельного участка;</w:t>
      </w:r>
    </w:p>
    <w:p w:rsidR="00C550B4" w:rsidRPr="00C01E2D" w:rsidRDefault="00C550B4" w:rsidP="00C01E2D">
      <w:pPr>
        <w:spacing w:after="0"/>
        <w:ind w:right="-1" w:firstLine="567"/>
        <w:jc w:val="both"/>
        <w:rPr>
          <w:rFonts w:ascii="Times New Roman" w:hAnsi="Times New Roman" w:cs="Times New Roman"/>
          <w:sz w:val="24"/>
          <w:szCs w:val="24"/>
        </w:rPr>
      </w:pPr>
      <w:r w:rsidRPr="00C01E2D">
        <w:rPr>
          <w:rFonts w:ascii="Times New Roman" w:hAnsi="Times New Roman" w:cs="Times New Roman"/>
          <w:sz w:val="24"/>
          <w:szCs w:val="24"/>
        </w:rPr>
        <w:t>- направление ответа, выдача проекта договора передачи в собственн</w:t>
      </w:r>
      <w:r w:rsidR="00D1101E">
        <w:rPr>
          <w:rFonts w:ascii="Times New Roman" w:hAnsi="Times New Roman" w:cs="Times New Roman"/>
          <w:sz w:val="24"/>
          <w:szCs w:val="24"/>
        </w:rPr>
        <w:t xml:space="preserve">ость, договора купли – продажи </w:t>
      </w:r>
      <w:r w:rsidRPr="00C01E2D">
        <w:rPr>
          <w:rFonts w:ascii="Times New Roman" w:hAnsi="Times New Roman" w:cs="Times New Roman"/>
          <w:sz w:val="24"/>
          <w:szCs w:val="24"/>
        </w:rPr>
        <w:t>или договора аренды заявителю.</w:t>
      </w:r>
    </w:p>
    <w:p w:rsidR="00C550B4" w:rsidRPr="00C01E2D" w:rsidRDefault="00C550B4" w:rsidP="00C01E2D">
      <w:pPr>
        <w:shd w:val="clear" w:color="auto" w:fill="FFFFFF"/>
        <w:spacing w:after="0"/>
        <w:ind w:firstLine="567"/>
        <w:jc w:val="both"/>
        <w:rPr>
          <w:rFonts w:ascii="Times New Roman" w:hAnsi="Times New Roman" w:cs="Times New Roman"/>
          <w:bCs/>
          <w:sz w:val="24"/>
          <w:szCs w:val="24"/>
        </w:rPr>
      </w:pPr>
      <w:r w:rsidRPr="00C01E2D">
        <w:rPr>
          <w:rFonts w:ascii="Times New Roman" w:hAnsi="Times New Roman" w:cs="Times New Roman"/>
          <w:bCs/>
          <w:sz w:val="24"/>
          <w:szCs w:val="24"/>
        </w:rPr>
        <w:lastRenderedPageBreak/>
        <w:t xml:space="preserve">3.2. Последовательность, сроки выполнения и требования к порядку выполнения административных процедур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3.2.1. Консультация, прием заявления, рассмотрение документов для предоставления муниципальной услуги, регистрация входящих документов или отказ в предоставлении муниципальной услуги.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Основанием для административной процедуры «Консультация, прием заявления, рассмотрение документов для предоставления муниципальной услуги, регистрация входящих документов или отказ в предоставлении муниципальной услуги», является личное обращение заявителя или уполномоченного представителя с комплектом документов для приобретения земельных участков  из земель сельскохозяйственного назначения, </w:t>
      </w:r>
      <w:r w:rsidRPr="00C01E2D">
        <w:rPr>
          <w:rFonts w:ascii="Times New Roman" w:hAnsi="Times New Roman" w:cs="Times New Roman"/>
          <w:bCs/>
          <w:sz w:val="24"/>
          <w:szCs w:val="24"/>
        </w:rPr>
        <w:t>находящихся в государственной и муниципальной собственности Сусуманского городского округа, для создания фермерского хозяйства и осуществления его деятельности</w:t>
      </w:r>
      <w:r w:rsidRPr="00C01E2D">
        <w:rPr>
          <w:rFonts w:ascii="Times New Roman" w:hAnsi="Times New Roman" w:cs="Times New Roman"/>
          <w:sz w:val="24"/>
          <w:szCs w:val="24"/>
        </w:rPr>
        <w:t>.</w:t>
      </w:r>
    </w:p>
    <w:p w:rsidR="00C550B4" w:rsidRPr="00D17094" w:rsidRDefault="00C550B4" w:rsidP="00C01E2D">
      <w:pPr>
        <w:spacing w:after="0"/>
        <w:ind w:right="-1" w:firstLine="567"/>
        <w:jc w:val="both"/>
        <w:rPr>
          <w:rFonts w:ascii="Times New Roman" w:hAnsi="Times New Roman" w:cs="Times New Roman"/>
          <w:color w:val="000000"/>
          <w:sz w:val="24"/>
          <w:szCs w:val="24"/>
        </w:rPr>
      </w:pPr>
      <w:r w:rsidRPr="00C01E2D">
        <w:rPr>
          <w:rFonts w:ascii="Times New Roman" w:hAnsi="Times New Roman" w:cs="Times New Roman"/>
          <w:color w:val="000000"/>
          <w:sz w:val="24"/>
          <w:szCs w:val="24"/>
        </w:rPr>
        <w:t xml:space="preserve">Прием, регистрация заявления специалистом администрации Сусуманского городского округа, ответственным за прием и регистрацию документов в отделе по общим вопросам, его направление на визирование </w:t>
      </w:r>
      <w:r w:rsidRPr="00D17094">
        <w:rPr>
          <w:rFonts w:ascii="Times New Roman" w:hAnsi="Times New Roman" w:cs="Times New Roman"/>
          <w:color w:val="000000"/>
          <w:sz w:val="24"/>
          <w:szCs w:val="24"/>
        </w:rPr>
        <w:t xml:space="preserve">главе Сусуманского городского округа и последующее направление документов руководителю </w:t>
      </w:r>
      <w:r w:rsidR="00D17094" w:rsidRPr="00D17094">
        <w:rPr>
          <w:rFonts w:ascii="Times New Roman" w:hAnsi="Times New Roman" w:cs="Times New Roman"/>
          <w:color w:val="000000"/>
          <w:sz w:val="24"/>
          <w:szCs w:val="24"/>
        </w:rPr>
        <w:t>Комитета</w:t>
      </w:r>
      <w:r w:rsidRPr="00D17094">
        <w:rPr>
          <w:rFonts w:ascii="Times New Roman" w:hAnsi="Times New Roman" w:cs="Times New Roman"/>
          <w:color w:val="000000"/>
          <w:sz w:val="24"/>
          <w:szCs w:val="24"/>
        </w:rPr>
        <w:t xml:space="preserve"> администрации Сусуманского городского округа, ответственному за предоставление муниципальной услуги.</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 xml:space="preserve"> Специалист </w:t>
      </w:r>
      <w:r w:rsidR="00D17094" w:rsidRPr="00D17094">
        <w:rPr>
          <w:rFonts w:ascii="Times New Roman" w:hAnsi="Times New Roman" w:cs="Times New Roman"/>
          <w:sz w:val="24"/>
          <w:szCs w:val="24"/>
        </w:rPr>
        <w:t>Комитета</w:t>
      </w:r>
      <w:r w:rsidRPr="00D17094">
        <w:rPr>
          <w:rFonts w:ascii="Times New Roman" w:hAnsi="Times New Roman" w:cs="Times New Roman"/>
          <w:sz w:val="24"/>
          <w:szCs w:val="24"/>
        </w:rPr>
        <w:t>, ответственный за проведение административной процедуры:</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 регистрирует заявление и документы, приложенные к нему;</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 сличает копии документов с подлинниками;</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 проверяет наличие всех необходимых документов, исходя из соответствующего перечня (перечней) документов, представляемых для оформления (переоформления) прав на земельные участки;</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 проверяет соответствие представленных документов установленным требованиям, удостоверяясь, что:</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2) тексты документов написаны разборчиво, фамилии, имена и отчества физических лиц, адреса их мест жительства написаны полностью;</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3) в документах нет подчисток, приписок, зачеркнутых слов и иных не оговоренных в них исправлений;</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4) документы не написаны карандашом;</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5) документы не имеют серьезных повреждений, наличие которых не позволяет однозначно истолковать их содержание.</w:t>
      </w:r>
    </w:p>
    <w:p w:rsidR="00C550B4" w:rsidRPr="00C01E2D"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специалист К</w:t>
      </w:r>
      <w:r w:rsidR="00D17094" w:rsidRPr="00D17094">
        <w:rPr>
          <w:rFonts w:ascii="Times New Roman" w:hAnsi="Times New Roman" w:cs="Times New Roman"/>
          <w:sz w:val="24"/>
          <w:szCs w:val="24"/>
        </w:rPr>
        <w:t>омитета</w:t>
      </w:r>
      <w:r w:rsidRPr="00D17094">
        <w:rPr>
          <w:rFonts w:ascii="Times New Roman" w:hAnsi="Times New Roman" w:cs="Times New Roman"/>
          <w:sz w:val="24"/>
          <w:szCs w:val="24"/>
        </w:rPr>
        <w:t>, ответственный за проведение административной процедуры, уведомляет заявителя о наличии препятствий для приема заявления о приобретении земельных участков  из земель сел</w:t>
      </w:r>
      <w:r w:rsidRPr="00C01E2D">
        <w:rPr>
          <w:rFonts w:ascii="Times New Roman" w:hAnsi="Times New Roman" w:cs="Times New Roman"/>
          <w:sz w:val="24"/>
          <w:szCs w:val="24"/>
        </w:rPr>
        <w:t xml:space="preserve">ьскохозяйственного назначения, </w:t>
      </w:r>
      <w:r w:rsidRPr="00C01E2D">
        <w:rPr>
          <w:rFonts w:ascii="Times New Roman" w:hAnsi="Times New Roman" w:cs="Times New Roman"/>
          <w:bCs/>
          <w:sz w:val="24"/>
          <w:szCs w:val="24"/>
        </w:rPr>
        <w:t>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w:t>
      </w:r>
      <w:r w:rsidRPr="00C01E2D">
        <w:rPr>
          <w:rFonts w:ascii="Times New Roman" w:hAnsi="Times New Roman" w:cs="Times New Roman"/>
          <w:sz w:val="24"/>
          <w:szCs w:val="24"/>
        </w:rPr>
        <w:t xml:space="preserve">, объясняет заявителю содержание выявленных недостатков в представленных документах и предлагает принять меры по их устранению.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Если меры не предприняты заявителем, формируется отказ в предоставлении муниципальной услуги.</w:t>
      </w:r>
    </w:p>
    <w:p w:rsidR="00C550B4" w:rsidRPr="00C01E2D" w:rsidRDefault="00C550B4" w:rsidP="00C01E2D">
      <w:pPr>
        <w:spacing w:after="0"/>
        <w:ind w:firstLine="567"/>
        <w:jc w:val="both"/>
        <w:rPr>
          <w:rFonts w:ascii="Times New Roman" w:hAnsi="Times New Roman" w:cs="Times New Roman"/>
          <w:sz w:val="24"/>
          <w:szCs w:val="24"/>
          <w:lang w:eastAsia="ar-SA"/>
        </w:rPr>
      </w:pPr>
      <w:r w:rsidRPr="00C01E2D">
        <w:rPr>
          <w:rFonts w:ascii="Times New Roman" w:hAnsi="Times New Roman" w:cs="Times New Roman"/>
          <w:sz w:val="24"/>
          <w:szCs w:val="24"/>
        </w:rPr>
        <w:lastRenderedPageBreak/>
        <w:t xml:space="preserve">При отсутствии у заявителя заполненного заявления или неправильном его заполнении специалист </w:t>
      </w:r>
      <w:r w:rsidRPr="00D17094">
        <w:rPr>
          <w:rFonts w:ascii="Times New Roman" w:hAnsi="Times New Roman" w:cs="Times New Roman"/>
          <w:sz w:val="24"/>
          <w:szCs w:val="24"/>
        </w:rPr>
        <w:t>К</w:t>
      </w:r>
      <w:r w:rsidR="00D17094" w:rsidRPr="00D17094">
        <w:rPr>
          <w:rFonts w:ascii="Times New Roman" w:hAnsi="Times New Roman" w:cs="Times New Roman"/>
          <w:sz w:val="24"/>
          <w:szCs w:val="24"/>
        </w:rPr>
        <w:t>омитета</w:t>
      </w:r>
      <w:r w:rsidRPr="00C01E2D">
        <w:rPr>
          <w:rFonts w:ascii="Times New Roman" w:hAnsi="Times New Roman" w:cs="Times New Roman"/>
          <w:sz w:val="24"/>
          <w:szCs w:val="24"/>
        </w:rPr>
        <w:t xml:space="preserve"> предлагает заявителю заполнить бланк, предоставленный в программно-техническом комплексе, или помогает заявителю собственноручно заполнить заявление.</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lang w:eastAsia="ar-SA"/>
        </w:rPr>
        <w:t xml:space="preserve">При использовании порталов государственных и муниципальных услуг, </w:t>
      </w:r>
      <w:r w:rsidRPr="00C01E2D">
        <w:rPr>
          <w:rFonts w:ascii="Times New Roman" w:hAnsi="Times New Roman" w:cs="Times New Roman"/>
          <w:sz w:val="24"/>
          <w:szCs w:val="24"/>
        </w:rPr>
        <w:t xml:space="preserve">заявитель может подать заявление или запрос о предоставлении муниципальной услуги с использованием информационно-телекоммуникационных технологий.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Результатом исполнения адми</w:t>
      </w:r>
      <w:r w:rsidR="00D1101E">
        <w:rPr>
          <w:rFonts w:ascii="Times New Roman" w:hAnsi="Times New Roman" w:cs="Times New Roman"/>
          <w:sz w:val="24"/>
          <w:szCs w:val="24"/>
        </w:rPr>
        <w:t>нистративной процедуры является</w:t>
      </w:r>
      <w:r w:rsidRPr="00C01E2D">
        <w:rPr>
          <w:rFonts w:ascii="Times New Roman" w:hAnsi="Times New Roman" w:cs="Times New Roman"/>
          <w:sz w:val="24"/>
          <w:szCs w:val="24"/>
        </w:rPr>
        <w:t xml:space="preserve"> прием заявления, рассмотрение документов для предоставления муниципальной услуги, регистрация входящих документов или отказ в предоставлении муниципальной услуги.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Максимальный срок исполнения административной процедуры составляет 1 день.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3.2.2. Формирование дела по зарегистрированному заявлению.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Основанием для административной процедуры «Формирование дела по зарегистрированному заявлению» является зарегистрированное заявление с документами.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административной процедуры, проводит анализ и обработку предоставленного пакета документов, при необходимости готовя промежуточные запросы по существу заявления в необходимые инстанции. </w:t>
      </w:r>
    </w:p>
    <w:p w:rsidR="00C550B4" w:rsidRPr="00C01E2D" w:rsidRDefault="00D1101E" w:rsidP="00C01E2D">
      <w:pPr>
        <w:spacing w:after="0"/>
        <w:ind w:firstLine="567"/>
        <w:jc w:val="both"/>
        <w:rPr>
          <w:rFonts w:ascii="Times New Roman" w:hAnsi="Times New Roman" w:cs="Times New Roman"/>
          <w:sz w:val="24"/>
          <w:szCs w:val="24"/>
        </w:rPr>
      </w:pPr>
      <w:r>
        <w:rPr>
          <w:rFonts w:ascii="Times New Roman" w:hAnsi="Times New Roman" w:cs="Times New Roman"/>
          <w:sz w:val="24"/>
          <w:szCs w:val="24"/>
        </w:rPr>
        <w:t>  Результатом</w:t>
      </w:r>
      <w:r w:rsidR="00C550B4" w:rsidRPr="00C01E2D">
        <w:rPr>
          <w:rFonts w:ascii="Times New Roman" w:hAnsi="Times New Roman" w:cs="Times New Roman"/>
          <w:sz w:val="24"/>
          <w:szCs w:val="24"/>
        </w:rPr>
        <w:t xml:space="preserve"> исполнения административной процедуры является сформированное дело по зарегистрированному заявлению.</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 Максимальный срок исполнения административной процедуры при наличии установленных границ земельного участка, подтвержденных документами, представленными вместе с заявлением, составляет 7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3.2.3. Проверка наличия образованного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Основанием для административной процедуры «Проверка наличия образованного</w:t>
      </w:r>
      <w:r w:rsidR="00D1101E">
        <w:rPr>
          <w:rFonts w:ascii="Times New Roman" w:hAnsi="Times New Roman" w:cs="Times New Roman"/>
          <w:sz w:val="24"/>
          <w:szCs w:val="24"/>
        </w:rPr>
        <w:t xml:space="preserve"> земельного участка», является </w:t>
      </w:r>
      <w:r w:rsidRPr="00C01E2D">
        <w:rPr>
          <w:rFonts w:ascii="Times New Roman" w:hAnsi="Times New Roman" w:cs="Times New Roman"/>
          <w:sz w:val="24"/>
          <w:szCs w:val="24"/>
        </w:rPr>
        <w:t>сформированное дело по земельному участку.</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В случае, если образованный участок отсутствует, на заявителя (при необходимости), в соответствии с Земельным кодексом Российской Федерации возлагается обязанность провести за свой счет установление границ земельного участка и постановку земельного участка на кадастровый учет, после чего представить указанные материалы в </w:t>
      </w:r>
      <w:r w:rsidR="00D17094" w:rsidRPr="00D17094">
        <w:rPr>
          <w:rFonts w:ascii="Times New Roman" w:hAnsi="Times New Roman" w:cs="Times New Roman"/>
          <w:sz w:val="24"/>
          <w:szCs w:val="24"/>
        </w:rPr>
        <w:t>К</w:t>
      </w:r>
      <w:r w:rsidR="00D17094">
        <w:rPr>
          <w:rFonts w:ascii="Times New Roman" w:hAnsi="Times New Roman" w:cs="Times New Roman"/>
          <w:sz w:val="24"/>
          <w:szCs w:val="24"/>
        </w:rPr>
        <w:t>омитет</w:t>
      </w:r>
      <w:r w:rsidRPr="00C01E2D">
        <w:rPr>
          <w:rFonts w:ascii="Times New Roman" w:hAnsi="Times New Roman" w:cs="Times New Roman"/>
          <w:sz w:val="24"/>
          <w:szCs w:val="24"/>
        </w:rPr>
        <w:t xml:space="preserve">. В этом случае выполняются мероприятия по образованию земельного участка, в том числе оформление постановления администрации Сусуманского городского округа об образовании земельного участка. </w:t>
      </w:r>
    </w:p>
    <w:p w:rsidR="00C550B4" w:rsidRPr="00C01E2D" w:rsidRDefault="00D1101E" w:rsidP="00C01E2D">
      <w:pPr>
        <w:spacing w:after="0"/>
        <w:ind w:firstLine="567"/>
        <w:jc w:val="both"/>
        <w:rPr>
          <w:rFonts w:ascii="Times New Roman" w:hAnsi="Times New Roman" w:cs="Times New Roman"/>
          <w:sz w:val="24"/>
          <w:szCs w:val="24"/>
        </w:rPr>
      </w:pPr>
      <w:r>
        <w:rPr>
          <w:rFonts w:ascii="Times New Roman" w:hAnsi="Times New Roman" w:cs="Times New Roman"/>
          <w:sz w:val="24"/>
          <w:szCs w:val="24"/>
        </w:rPr>
        <w:t>  Результатом</w:t>
      </w:r>
      <w:r w:rsidR="00C550B4" w:rsidRPr="00C01E2D">
        <w:rPr>
          <w:rFonts w:ascii="Times New Roman" w:hAnsi="Times New Roman" w:cs="Times New Roman"/>
          <w:sz w:val="24"/>
          <w:szCs w:val="24"/>
        </w:rPr>
        <w:t xml:space="preserve"> исполнения административной процедуры является проверка наличия сформированного земельного участка.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Максимальный срок исполнения административной процедуры, в случае отсутствия образованного земельного участка, составляет 60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3.2.4. Принятие решения о передаче в собственность, продаже земельного участка или о сдаче в аренду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Основанием для административной процедуры «Принятие решения о передаче в собственность, продаже земельного участка или о сдаче в аренд</w:t>
      </w:r>
      <w:r w:rsidR="00D1101E">
        <w:rPr>
          <w:rFonts w:ascii="Times New Roman" w:hAnsi="Times New Roman" w:cs="Times New Roman"/>
          <w:sz w:val="24"/>
          <w:szCs w:val="24"/>
        </w:rPr>
        <w:t>у земельного участка» является </w:t>
      </w:r>
      <w:r w:rsidR="00A41FD7">
        <w:rPr>
          <w:rFonts w:ascii="Times New Roman" w:hAnsi="Times New Roman" w:cs="Times New Roman"/>
          <w:sz w:val="24"/>
          <w:szCs w:val="24"/>
        </w:rPr>
        <w:t>образованный</w:t>
      </w:r>
      <w:r w:rsidRPr="00C01E2D">
        <w:rPr>
          <w:rFonts w:ascii="Times New Roman" w:hAnsi="Times New Roman" w:cs="Times New Roman"/>
          <w:sz w:val="24"/>
          <w:szCs w:val="24"/>
        </w:rPr>
        <w:t xml:space="preserve"> земельный участок.</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проверяет принадлежность заявителя к льготной категории граждан, которым земельный участок для целей ведения фермерского хозяйства предоставляется в собственность бесплатно. В случае, если заявитель принадлежит к такой льготной категории граждан, проводится сравнение площади испрашиваемого земельного участка с предельным размером земельного участка, предоставляемого в собственность граждан бесплатно, в соответствии с действующим законодательством. При необходимости, проводится уточнение испрашиваемой площади. В случае, если заявитель не принадлежит к льготной категории граждан, то специалисты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ответственные за исполнение </w:t>
      </w:r>
      <w:r w:rsidRPr="00C01E2D">
        <w:rPr>
          <w:rFonts w:ascii="Times New Roman" w:hAnsi="Times New Roman" w:cs="Times New Roman"/>
          <w:sz w:val="24"/>
          <w:szCs w:val="24"/>
        </w:rPr>
        <w:lastRenderedPageBreak/>
        <w:t xml:space="preserve">муниципальной услуги проверяют наличие у заявителя преимущественного права на приобретение земельного участка, в связи с тем, что переданный ранее в аренду заявителю (гражданину или юридическому лицу) земельный участок может быть приобретен таким заявителем (арендатором) в собственность по рыночной стоимости, сложившейся в Сусуманском городском округе, или по цене, установленной законом Магаданской области, по истечении трех лет с момента заключения договора аренды при условии надлежащего использования этого земельного участка. Документы с пояснительной запиской направляются главе Сусуманского городского округа для принятия решения.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Рассмотрев предоставленные документы, глава Сусуманского городского округа принимает решение о передаче в собственность, продаже земельного участка или о сдаче в аренду земельного участка из земель сельскохозяйственного назначения, </w:t>
      </w:r>
      <w:r w:rsidRPr="00C01E2D">
        <w:rPr>
          <w:rFonts w:ascii="Times New Roman" w:hAnsi="Times New Roman" w:cs="Times New Roman"/>
          <w:bCs/>
          <w:sz w:val="24"/>
          <w:szCs w:val="24"/>
        </w:rPr>
        <w:t xml:space="preserve">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 </w:t>
      </w:r>
      <w:r w:rsidRPr="00C01E2D">
        <w:rPr>
          <w:rFonts w:ascii="Times New Roman" w:hAnsi="Times New Roman" w:cs="Times New Roman"/>
          <w:sz w:val="24"/>
          <w:szCs w:val="24"/>
        </w:rPr>
        <w:t xml:space="preserve">Решение о предоставлении земельного участка в собственность или об отказе в его предоставлении в собственность должно быть принято в течение 30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В случае принятия решения об отказе в его предоставлении в собственность принимается решение о сдаче земельного участка в аренду, сообщение о принятом решении публикуется в средствах массовой информации. По истечении 30 дней со дня публикации сообщения проводится анализ поступивших заявок.</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Результатом исполнения административной процедуры является принятие решения о передаче в собственность, продаже земельного участка или о сдаче в аренду земельного участка и анализ поступивших заявок на приобретение земельного участка в собственность или в аренду.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Максимальный срок исполнения административной процедуры составляет 60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  3.2.5. Оформление проекта постановления администрации Сусуманского городского округа о проведении торгов (конкурса, аукциона) по продаже земельного участка или о проведении торгов (конкурса, аукциона) на право заключения договора аренды земельного участка из земель сельскохозяйственного назначения, находящихся в муниципальной собственности Сусуманского городского округа, </w:t>
      </w:r>
      <w:r w:rsidRPr="00C01E2D">
        <w:rPr>
          <w:rFonts w:ascii="Times New Roman" w:hAnsi="Times New Roman" w:cs="Times New Roman"/>
          <w:bCs/>
          <w:sz w:val="24"/>
          <w:szCs w:val="24"/>
        </w:rPr>
        <w:t>для целей создания фермерского хозяйства и осуществления его деятельности.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Основанием для административной процедуры «Оформление проекта постановления администрации Сусуманского городского округа о проведении торгов (конкурса, аукциона) по продаже земельного участка или о проведении торгов (конкурса, аукциона) на право заключения договора аренды земельного участка из земель сельскохозяйственного назначения, находящихся в муниципальной собственности Сусуманского городского округа, </w:t>
      </w:r>
      <w:r w:rsidRPr="00C01E2D">
        <w:rPr>
          <w:rFonts w:ascii="Times New Roman" w:hAnsi="Times New Roman" w:cs="Times New Roman"/>
          <w:bCs/>
          <w:sz w:val="24"/>
          <w:szCs w:val="24"/>
        </w:rPr>
        <w:t>для целей создания фермерского хозяйства и осуществления его деятельности</w:t>
      </w:r>
      <w:r w:rsidRPr="00C01E2D">
        <w:rPr>
          <w:rFonts w:ascii="Times New Roman" w:hAnsi="Times New Roman" w:cs="Times New Roman"/>
          <w:sz w:val="24"/>
          <w:szCs w:val="24"/>
        </w:rPr>
        <w:t>», является принятое решение о продаже или о сдаче в аренду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Результат решения фиксируется на предоставленных документах, которые передаются в </w:t>
      </w:r>
      <w:r w:rsidR="00D17094" w:rsidRPr="00D17094">
        <w:rPr>
          <w:rFonts w:ascii="Times New Roman" w:hAnsi="Times New Roman" w:cs="Times New Roman"/>
          <w:sz w:val="24"/>
          <w:szCs w:val="24"/>
        </w:rPr>
        <w:t>К</w:t>
      </w:r>
      <w:r w:rsidR="00D17094">
        <w:rPr>
          <w:rFonts w:ascii="Times New Roman" w:hAnsi="Times New Roman" w:cs="Times New Roman"/>
          <w:sz w:val="24"/>
          <w:szCs w:val="24"/>
        </w:rPr>
        <w:t>омитет</w:t>
      </w:r>
      <w:r w:rsidRPr="00C01E2D">
        <w:rPr>
          <w:rFonts w:ascii="Times New Roman" w:hAnsi="Times New Roman" w:cs="Times New Roman"/>
          <w:sz w:val="24"/>
          <w:szCs w:val="24"/>
        </w:rPr>
        <w:t xml:space="preserve">, для подготовки проекта постановления администрации Сусуманского городского округа.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В случае принятия решения о продаже земельного участка, и отсутствия у заявителя преимущественного права на приобретение в собственность земельного участка, в соответствии с действующим законодательством, 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w:t>
      </w:r>
      <w:r w:rsidR="00A41FD7">
        <w:rPr>
          <w:rFonts w:ascii="Times New Roman" w:hAnsi="Times New Roman" w:cs="Times New Roman"/>
          <w:sz w:val="24"/>
          <w:szCs w:val="24"/>
        </w:rPr>
        <w:t xml:space="preserve"> услуги </w:t>
      </w:r>
      <w:r w:rsidRPr="00C01E2D">
        <w:rPr>
          <w:rFonts w:ascii="Times New Roman" w:hAnsi="Times New Roman" w:cs="Times New Roman"/>
          <w:sz w:val="24"/>
          <w:szCs w:val="24"/>
        </w:rPr>
        <w:t>подготавливает проект постановления администрации Сусуманского городского округа о проведении торгов (конкурса, аукциона) по продаже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proofErr w:type="gramStart"/>
      <w:r w:rsidRPr="00C01E2D">
        <w:rPr>
          <w:rFonts w:ascii="Times New Roman" w:hAnsi="Times New Roman" w:cs="Times New Roman"/>
          <w:sz w:val="24"/>
          <w:szCs w:val="24"/>
        </w:rPr>
        <w:t xml:space="preserve">В случае принятия решения о сдаче в аренду земельного участка, 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подготавливает проект </w:t>
      </w:r>
      <w:r w:rsidRPr="00C01E2D">
        <w:rPr>
          <w:rFonts w:ascii="Times New Roman" w:hAnsi="Times New Roman" w:cs="Times New Roman"/>
          <w:sz w:val="24"/>
          <w:szCs w:val="24"/>
        </w:rPr>
        <w:lastRenderedPageBreak/>
        <w:t>сообщения о наличии предлагаемых для сдачи в аренду земельных участков для размещения указанного сообщения в средствах массовой информации, в том числе в газетах «Магаданская правда», «Горняк Севера» и на официальном сайте администрации Сусуманского городского округа (</w:t>
      </w:r>
      <w:hyperlink r:id="rId15" w:history="1">
        <w:r w:rsidRPr="00C01E2D">
          <w:rPr>
            <w:rStyle w:val="a3"/>
            <w:rFonts w:ascii="Times New Roman" w:hAnsi="Times New Roman" w:cs="Times New Roman"/>
            <w:sz w:val="24"/>
            <w:szCs w:val="24"/>
            <w:lang w:val="en-US" w:eastAsia="ar-SA"/>
          </w:rPr>
          <w:t>www</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susumanskiy</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rayon</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ru</w:t>
        </w:r>
      </w:hyperlink>
      <w:r w:rsidRPr="00C01E2D">
        <w:rPr>
          <w:rFonts w:ascii="Times New Roman" w:hAnsi="Times New Roman" w:cs="Times New Roman"/>
          <w:sz w:val="24"/>
          <w:szCs w:val="24"/>
          <w:lang w:eastAsia="ar-SA"/>
        </w:rPr>
        <w:t>)</w:t>
      </w:r>
      <w:r w:rsidRPr="00C01E2D">
        <w:rPr>
          <w:rFonts w:ascii="Times New Roman" w:hAnsi="Times New Roman" w:cs="Times New Roman"/>
          <w:sz w:val="24"/>
          <w:szCs w:val="24"/>
        </w:rPr>
        <w:t xml:space="preserve"> . Если в течение</w:t>
      </w:r>
      <w:proofErr w:type="gramEnd"/>
      <w:r w:rsidRPr="00C01E2D">
        <w:rPr>
          <w:rFonts w:ascii="Times New Roman" w:hAnsi="Times New Roman" w:cs="Times New Roman"/>
          <w:sz w:val="24"/>
          <w:szCs w:val="24"/>
        </w:rPr>
        <w:t xml:space="preserve"> 30 дней с момента опубликования сообщения поступит не более одного заявления, то выполняется процедура, описанная в п.3.8, в остальных случаях 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подготавливает проект постановления администрации Сусуманского городского округа о проведении торгов (конкурса, аукциона) на право заключения договора аренды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Результатом исполнения административной процедуры является подготовленный проект постановления администрации Сусуманского городского округа о проведении торгов (конкурса, аукциона) по продаже земельного участка или торгов (конкурса, аукциона) на право заключения договора аренды данного земельного участка из земель сельскохозяйственного назначения, находящихся в государственной и муниципальной собственности.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Максимальный срок исполнения административной процедуры составляет 35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3.2.6. Проведение торгов (конкурса, аукциона) по продаже земельного участка или торгов (конкурса, аукциона) на право заключения договора аренды такого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Основанием для административной процедуры «Проведение торгов (конкурса, аукциона) по продаже земельного участка или торгов (конкурса, аукциона) на право заключения договора аренды такого земельного участка» является принятое постановление администрации Сусуманского городского округа о проведении торгов (конкурса, аукциона) по продаже земельного участка или о проведении торгов (конкурса, аукциона)  на право заключения договора аренды из земель сельскохозяйственного назначения, находящихся в государственной и муниципальной собственности.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 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в течение 2-х дней подготавливает проект информационного сообщения о проведении торгов и передает его на рассмотрение в комиссию по проведению торгов (конкурса, аукциона) по продаже объектов муниципального имущества муниципального образования «Сусуманский городской округ» или в аукционную комиссию по проведению торгов (конкурсов, аукционов) на право заключения договора аренды (далее – Комиссия).</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Комиссия изучает предложенный проект информационного сообщения и в 3-х </w:t>
      </w:r>
      <w:proofErr w:type="spellStart"/>
      <w:r w:rsidRPr="00C01E2D">
        <w:rPr>
          <w:rFonts w:ascii="Times New Roman" w:hAnsi="Times New Roman" w:cs="Times New Roman"/>
          <w:sz w:val="24"/>
          <w:szCs w:val="24"/>
        </w:rPr>
        <w:t>дневный</w:t>
      </w:r>
      <w:proofErr w:type="spellEnd"/>
      <w:r w:rsidRPr="00C01E2D">
        <w:rPr>
          <w:rFonts w:ascii="Times New Roman" w:hAnsi="Times New Roman" w:cs="Times New Roman"/>
          <w:sz w:val="24"/>
          <w:szCs w:val="24"/>
        </w:rPr>
        <w:t xml:space="preserve"> срок принимает решение об опубликовании вышеуказанного информационного сообщения.</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в недельный срок обеспечивает мероприятия по публикации информационного сообщения в газетах «Магаданская правда» и «Горняк Севера» и по размещению его на официальном сайте (</w:t>
      </w:r>
      <w:hyperlink r:id="rId16" w:history="1">
        <w:r w:rsidRPr="00C01E2D">
          <w:rPr>
            <w:rStyle w:val="a3"/>
            <w:rFonts w:ascii="Times New Roman" w:hAnsi="Times New Roman" w:cs="Times New Roman"/>
            <w:sz w:val="24"/>
            <w:szCs w:val="24"/>
            <w:lang w:val="en-US" w:eastAsia="ar-SA"/>
          </w:rPr>
          <w:t>www</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susumanskiy</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rayon</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ru</w:t>
        </w:r>
      </w:hyperlink>
      <w:r w:rsidRPr="00C01E2D">
        <w:rPr>
          <w:rFonts w:ascii="Times New Roman" w:hAnsi="Times New Roman" w:cs="Times New Roman"/>
          <w:sz w:val="24"/>
          <w:szCs w:val="24"/>
          <w:lang w:eastAsia="ar-SA"/>
        </w:rPr>
        <w:t>)</w:t>
      </w:r>
      <w:r w:rsidRPr="00C01E2D">
        <w:rPr>
          <w:rFonts w:ascii="Times New Roman" w:hAnsi="Times New Roman" w:cs="Times New Roman"/>
          <w:sz w:val="24"/>
          <w:szCs w:val="24"/>
        </w:rPr>
        <w:t>, в том числе обеспечивает подготовку письменных извещений заявителям, о том, что право на заключение договора аренды земельного участка или на заключение договора купли – продажи земельного участка из земель сельскохозяйственного назначения, находящихся в государственной и муниципальной собственности, будет предоставляться посредством торгов (конкурсов, аукционов).</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В публикуемом информационном сообщении указывается:</w:t>
      </w:r>
    </w:p>
    <w:p w:rsidR="00C550B4" w:rsidRPr="00C01E2D" w:rsidRDefault="00C550B4" w:rsidP="00C01E2D">
      <w:pPr>
        <w:spacing w:after="0"/>
        <w:ind w:firstLine="567"/>
        <w:jc w:val="both"/>
        <w:rPr>
          <w:rFonts w:ascii="Times New Roman" w:hAnsi="Times New Roman" w:cs="Times New Roman"/>
          <w:sz w:val="24"/>
          <w:szCs w:val="24"/>
        </w:rPr>
      </w:pPr>
      <w:bookmarkStart w:id="1" w:name="sub_81"/>
      <w:r w:rsidRPr="00C01E2D">
        <w:rPr>
          <w:rFonts w:ascii="Times New Roman" w:hAnsi="Times New Roman" w:cs="Times New Roman"/>
          <w:sz w:val="24"/>
          <w:szCs w:val="24"/>
        </w:rPr>
        <w:t>а) форма торгов и подачи предложений о цене или размере арендной платы;</w:t>
      </w:r>
    </w:p>
    <w:p w:rsidR="00C550B4" w:rsidRPr="00C01E2D" w:rsidRDefault="00C550B4" w:rsidP="00C01E2D">
      <w:pPr>
        <w:spacing w:after="0"/>
        <w:ind w:firstLine="567"/>
        <w:jc w:val="both"/>
        <w:rPr>
          <w:rFonts w:ascii="Times New Roman" w:hAnsi="Times New Roman" w:cs="Times New Roman"/>
          <w:sz w:val="24"/>
          <w:szCs w:val="24"/>
        </w:rPr>
      </w:pPr>
      <w:bookmarkStart w:id="2" w:name="sub_82"/>
      <w:bookmarkEnd w:id="1"/>
      <w:r w:rsidRPr="00C01E2D">
        <w:rPr>
          <w:rFonts w:ascii="Times New Roman" w:hAnsi="Times New Roman" w:cs="Times New Roman"/>
          <w:sz w:val="24"/>
          <w:szCs w:val="24"/>
        </w:rPr>
        <w:t>б) срок принятия решения об отказе в проведении торгов;</w:t>
      </w:r>
    </w:p>
    <w:p w:rsidR="00C550B4" w:rsidRPr="00C01E2D" w:rsidRDefault="00C550B4" w:rsidP="00C01E2D">
      <w:pPr>
        <w:spacing w:after="0"/>
        <w:ind w:firstLine="567"/>
        <w:jc w:val="both"/>
        <w:rPr>
          <w:rFonts w:ascii="Times New Roman" w:hAnsi="Times New Roman" w:cs="Times New Roman"/>
          <w:sz w:val="24"/>
          <w:szCs w:val="24"/>
        </w:rPr>
      </w:pPr>
      <w:bookmarkStart w:id="3" w:name="sub_83"/>
      <w:bookmarkEnd w:id="2"/>
      <w:r w:rsidRPr="00C01E2D">
        <w:rPr>
          <w:rFonts w:ascii="Times New Roman" w:hAnsi="Times New Roman" w:cs="Times New Roman"/>
          <w:sz w:val="24"/>
          <w:szCs w:val="24"/>
        </w:rPr>
        <w:t>в) 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50B4" w:rsidRPr="00C01E2D" w:rsidRDefault="00C550B4" w:rsidP="00C01E2D">
      <w:pPr>
        <w:spacing w:after="0"/>
        <w:ind w:firstLine="567"/>
        <w:jc w:val="both"/>
        <w:rPr>
          <w:rFonts w:ascii="Times New Roman" w:hAnsi="Times New Roman" w:cs="Times New Roman"/>
          <w:sz w:val="24"/>
          <w:szCs w:val="24"/>
        </w:rPr>
      </w:pPr>
      <w:bookmarkStart w:id="4" w:name="sub_84"/>
      <w:bookmarkEnd w:id="3"/>
      <w:r w:rsidRPr="00C01E2D">
        <w:rPr>
          <w:rFonts w:ascii="Times New Roman" w:hAnsi="Times New Roman" w:cs="Times New Roman"/>
          <w:sz w:val="24"/>
          <w:szCs w:val="24"/>
        </w:rPr>
        <w:lastRenderedPageBreak/>
        <w:t>г) наименование органа местного самоуправления, принявшего решение о проведении торгов, реквизиты указанного решения;</w:t>
      </w:r>
    </w:p>
    <w:p w:rsidR="00C550B4" w:rsidRPr="00C01E2D" w:rsidRDefault="00C550B4" w:rsidP="00C01E2D">
      <w:pPr>
        <w:spacing w:after="0"/>
        <w:ind w:firstLine="567"/>
        <w:jc w:val="both"/>
        <w:rPr>
          <w:rFonts w:ascii="Times New Roman" w:hAnsi="Times New Roman" w:cs="Times New Roman"/>
          <w:sz w:val="24"/>
          <w:szCs w:val="24"/>
        </w:rPr>
      </w:pPr>
      <w:bookmarkStart w:id="5" w:name="sub_85"/>
      <w:bookmarkEnd w:id="4"/>
      <w:r w:rsidRPr="00C01E2D">
        <w:rPr>
          <w:rFonts w:ascii="Times New Roman" w:hAnsi="Times New Roman" w:cs="Times New Roman"/>
          <w:sz w:val="24"/>
          <w:szCs w:val="24"/>
        </w:rPr>
        <w:t>д) наименование организатора торгов;</w:t>
      </w:r>
    </w:p>
    <w:p w:rsidR="00C550B4" w:rsidRPr="00C01E2D" w:rsidRDefault="00C550B4" w:rsidP="00C01E2D">
      <w:pPr>
        <w:spacing w:after="0"/>
        <w:ind w:firstLine="567"/>
        <w:jc w:val="both"/>
        <w:rPr>
          <w:rFonts w:ascii="Times New Roman" w:hAnsi="Times New Roman" w:cs="Times New Roman"/>
          <w:sz w:val="24"/>
          <w:szCs w:val="24"/>
        </w:rPr>
      </w:pPr>
      <w:bookmarkStart w:id="6" w:name="sub_86"/>
      <w:bookmarkEnd w:id="5"/>
      <w:r w:rsidRPr="00C01E2D">
        <w:rPr>
          <w:rFonts w:ascii="Times New Roman" w:hAnsi="Times New Roman" w:cs="Times New Roman"/>
          <w:sz w:val="24"/>
          <w:szCs w:val="24"/>
        </w:rPr>
        <w:t>е) начальная цена предмета торгов или начальный размер арендной платы, "шаг аукциона", размер задатка и реквизиты счета для его перечисления;</w:t>
      </w:r>
    </w:p>
    <w:p w:rsidR="00C550B4" w:rsidRPr="00C01E2D" w:rsidRDefault="00C550B4" w:rsidP="00C01E2D">
      <w:pPr>
        <w:spacing w:after="0"/>
        <w:ind w:firstLine="567"/>
        <w:jc w:val="both"/>
        <w:rPr>
          <w:rFonts w:ascii="Times New Roman" w:hAnsi="Times New Roman" w:cs="Times New Roman"/>
          <w:sz w:val="24"/>
          <w:szCs w:val="24"/>
        </w:rPr>
      </w:pPr>
      <w:bookmarkStart w:id="7" w:name="sub_87"/>
      <w:bookmarkEnd w:id="6"/>
      <w:r w:rsidRPr="00C01E2D">
        <w:rPr>
          <w:rFonts w:ascii="Times New Roman" w:hAnsi="Times New Roman" w:cs="Times New Roman"/>
          <w:sz w:val="24"/>
          <w:szCs w:val="24"/>
        </w:rPr>
        <w:t>ж)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C550B4" w:rsidRPr="00C01E2D" w:rsidRDefault="00C550B4" w:rsidP="00C01E2D">
      <w:pPr>
        <w:spacing w:after="0"/>
        <w:ind w:firstLine="567"/>
        <w:jc w:val="both"/>
        <w:rPr>
          <w:rFonts w:ascii="Times New Roman" w:hAnsi="Times New Roman" w:cs="Times New Roman"/>
          <w:sz w:val="24"/>
          <w:szCs w:val="24"/>
        </w:rPr>
      </w:pPr>
      <w:bookmarkStart w:id="8" w:name="sub_88"/>
      <w:bookmarkEnd w:id="7"/>
      <w:r w:rsidRPr="00C01E2D">
        <w:rPr>
          <w:rFonts w:ascii="Times New Roman" w:hAnsi="Times New Roman" w:cs="Times New Roman"/>
          <w:sz w:val="24"/>
          <w:szCs w:val="24"/>
        </w:rPr>
        <w:t>з) условия конкурса (в случае проведения торгов в форме конкурса);</w:t>
      </w:r>
    </w:p>
    <w:p w:rsidR="00C550B4" w:rsidRPr="00C01E2D" w:rsidRDefault="00C550B4" w:rsidP="00C01E2D">
      <w:pPr>
        <w:spacing w:after="0"/>
        <w:ind w:firstLine="567"/>
        <w:jc w:val="both"/>
        <w:rPr>
          <w:rFonts w:ascii="Times New Roman" w:hAnsi="Times New Roman" w:cs="Times New Roman"/>
          <w:sz w:val="24"/>
          <w:szCs w:val="24"/>
        </w:rPr>
      </w:pPr>
      <w:bookmarkStart w:id="9" w:name="sub_89"/>
      <w:bookmarkEnd w:id="8"/>
      <w:r w:rsidRPr="00C01E2D">
        <w:rPr>
          <w:rFonts w:ascii="Times New Roman" w:hAnsi="Times New Roman" w:cs="Times New Roman"/>
          <w:sz w:val="24"/>
          <w:szCs w:val="24"/>
        </w:rPr>
        <w:t>и) место, дата, время и порядок определения участников торгов;</w:t>
      </w:r>
    </w:p>
    <w:p w:rsidR="00C550B4" w:rsidRPr="00C01E2D" w:rsidRDefault="00C550B4" w:rsidP="00C01E2D">
      <w:pPr>
        <w:spacing w:after="0"/>
        <w:ind w:firstLine="567"/>
        <w:jc w:val="both"/>
        <w:rPr>
          <w:rFonts w:ascii="Times New Roman" w:hAnsi="Times New Roman" w:cs="Times New Roman"/>
          <w:sz w:val="24"/>
          <w:szCs w:val="24"/>
        </w:rPr>
      </w:pPr>
      <w:bookmarkStart w:id="10" w:name="sub_810"/>
      <w:bookmarkEnd w:id="9"/>
      <w:r w:rsidRPr="00C01E2D">
        <w:rPr>
          <w:rFonts w:ascii="Times New Roman" w:hAnsi="Times New Roman" w:cs="Times New Roman"/>
          <w:sz w:val="24"/>
          <w:szCs w:val="24"/>
        </w:rPr>
        <w:t>к) место и срок подведения итогов торгов, порядок определения победителей торгов;</w:t>
      </w:r>
    </w:p>
    <w:p w:rsidR="00C550B4" w:rsidRPr="00C01E2D" w:rsidRDefault="00C550B4" w:rsidP="00C01E2D">
      <w:pPr>
        <w:spacing w:after="0"/>
        <w:ind w:firstLine="567"/>
        <w:jc w:val="both"/>
        <w:rPr>
          <w:rFonts w:ascii="Times New Roman" w:hAnsi="Times New Roman" w:cs="Times New Roman"/>
          <w:sz w:val="24"/>
          <w:szCs w:val="24"/>
        </w:rPr>
      </w:pPr>
      <w:bookmarkStart w:id="11" w:name="sub_811"/>
      <w:bookmarkEnd w:id="10"/>
      <w:r w:rsidRPr="00C01E2D">
        <w:rPr>
          <w:rFonts w:ascii="Times New Roman" w:hAnsi="Times New Roman" w:cs="Times New Roman"/>
          <w:sz w:val="24"/>
          <w:szCs w:val="24"/>
        </w:rPr>
        <w:t>л) срок заключения договора купли-продажи или аренды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bookmarkStart w:id="12" w:name="sub_812"/>
      <w:bookmarkEnd w:id="11"/>
      <w:r w:rsidRPr="00C01E2D">
        <w:rPr>
          <w:rFonts w:ascii="Times New Roman" w:hAnsi="Times New Roman" w:cs="Times New Roman"/>
          <w:sz w:val="24"/>
          <w:szCs w:val="24"/>
        </w:rPr>
        <w:t>м) дата, время и порядок осмотра земельного участка на местности;</w:t>
      </w:r>
    </w:p>
    <w:p w:rsidR="00C550B4" w:rsidRPr="00C01E2D" w:rsidRDefault="00C550B4" w:rsidP="00C01E2D">
      <w:pPr>
        <w:spacing w:after="0"/>
        <w:ind w:firstLine="567"/>
        <w:jc w:val="both"/>
        <w:rPr>
          <w:rFonts w:ascii="Times New Roman" w:hAnsi="Times New Roman" w:cs="Times New Roman"/>
          <w:sz w:val="24"/>
          <w:szCs w:val="24"/>
        </w:rPr>
      </w:pPr>
      <w:bookmarkStart w:id="13" w:name="sub_813"/>
      <w:bookmarkEnd w:id="12"/>
      <w:r w:rsidRPr="00C01E2D">
        <w:rPr>
          <w:rFonts w:ascii="Times New Roman" w:hAnsi="Times New Roman" w:cs="Times New Roman"/>
          <w:sz w:val="24"/>
          <w:szCs w:val="24"/>
        </w:rPr>
        <w:t>н) проект договора купли-продажи или аренды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bookmarkStart w:id="14" w:name="sub_814"/>
      <w:bookmarkEnd w:id="13"/>
      <w:r w:rsidRPr="00C01E2D">
        <w:rPr>
          <w:rFonts w:ascii="Times New Roman" w:hAnsi="Times New Roman" w:cs="Times New Roman"/>
          <w:sz w:val="24"/>
          <w:szCs w:val="24"/>
        </w:rPr>
        <w:t>о) 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bookmarkEnd w:id="14"/>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Также публикуется другая аукционная (конкурсная) документация.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В случае, если в месячный срок после опубликования соответствующего информационного сообщения в </w:t>
      </w:r>
      <w:r w:rsidR="00D17094" w:rsidRPr="00D17094">
        <w:rPr>
          <w:rFonts w:ascii="Times New Roman" w:hAnsi="Times New Roman" w:cs="Times New Roman"/>
          <w:sz w:val="24"/>
          <w:szCs w:val="24"/>
        </w:rPr>
        <w:t>К</w:t>
      </w:r>
      <w:r w:rsidR="00D17094">
        <w:rPr>
          <w:rFonts w:ascii="Times New Roman" w:hAnsi="Times New Roman" w:cs="Times New Roman"/>
          <w:sz w:val="24"/>
          <w:szCs w:val="24"/>
        </w:rPr>
        <w:t>омитет</w:t>
      </w:r>
      <w:r w:rsidRPr="00C01E2D">
        <w:rPr>
          <w:rFonts w:ascii="Times New Roman" w:hAnsi="Times New Roman" w:cs="Times New Roman"/>
          <w:sz w:val="24"/>
          <w:szCs w:val="24"/>
        </w:rPr>
        <w:t xml:space="preserve"> поступили заявления от граждан, специалист и руководитель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обеспечивают проведение торгов (конкурсов, аукционов) по продаже земельного участка или торгов (конкурсов, аукционов) на право заключения договора аренды такого земельного участка из земель сельскохозяйственного назначения, находящихся в государственной и муниципальной собственности.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Торги (конкурс, аукцион) по продаже земельного участка или торги (конкурс, аукцион) на право заключения договора аренды такого земельного участка проводятся в установленном законодательством порядке.</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Утвержденное Комиссией информационное сообщение о результатах торгов в 5-дневный срок публикуется в газетах «Магаданская правда» и «Горняк Севера» и на официальном сайте(</w:t>
      </w:r>
      <w:hyperlink r:id="rId17" w:history="1">
        <w:r w:rsidRPr="00C01E2D">
          <w:rPr>
            <w:rStyle w:val="a3"/>
            <w:rFonts w:ascii="Times New Roman" w:hAnsi="Times New Roman" w:cs="Times New Roman"/>
            <w:sz w:val="24"/>
            <w:szCs w:val="24"/>
            <w:lang w:val="en-US" w:eastAsia="ar-SA"/>
          </w:rPr>
          <w:t>www</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susumanskiy</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rayon</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ru</w:t>
        </w:r>
      </w:hyperlink>
      <w:r w:rsidRPr="00C01E2D">
        <w:rPr>
          <w:rFonts w:ascii="Times New Roman" w:hAnsi="Times New Roman" w:cs="Times New Roman"/>
          <w:sz w:val="24"/>
          <w:szCs w:val="24"/>
          <w:lang w:eastAsia="ar-SA"/>
        </w:rPr>
        <w:t>)</w:t>
      </w:r>
      <w:r w:rsidRPr="00C01E2D">
        <w:rPr>
          <w:rFonts w:ascii="Times New Roman" w:hAnsi="Times New Roman" w:cs="Times New Roman"/>
          <w:sz w:val="24"/>
          <w:szCs w:val="24"/>
        </w:rPr>
        <w:t xml:space="preserve">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Максимальный срок исполнения административной процедуры составляет 50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3.2.7. Оформление проекта постановления администрации Сусуманского городского округа о передаче в собственность, продаже земельного участка или о предоставлении в аренду земельного участка.</w:t>
      </w:r>
    </w:p>
    <w:p w:rsidR="00C550B4" w:rsidRPr="00C01E2D" w:rsidRDefault="00C550B4" w:rsidP="00C01E2D">
      <w:pPr>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Основанием для административной процедуры «Оформление проекта постановления администрации Сусуманского городского округа о передаче в собственность, продаже земельного участка или о предоставлении в аренду земельного участка» являются зарегистрированное заявление и согласованная </w:t>
      </w:r>
      <w:proofErr w:type="spellStart"/>
      <w:r w:rsidRPr="00C01E2D">
        <w:rPr>
          <w:rFonts w:ascii="Times New Roman" w:hAnsi="Times New Roman" w:cs="Times New Roman"/>
          <w:sz w:val="24"/>
          <w:szCs w:val="24"/>
        </w:rPr>
        <w:t>выкопировка</w:t>
      </w:r>
      <w:proofErr w:type="spellEnd"/>
      <w:r w:rsidRPr="00C01E2D">
        <w:rPr>
          <w:rFonts w:ascii="Times New Roman" w:hAnsi="Times New Roman" w:cs="Times New Roman"/>
          <w:sz w:val="24"/>
          <w:szCs w:val="24"/>
        </w:rPr>
        <w:t>, а также протокол Комиссии о результатах торгов.</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подготавливается проект постановления администрации Сусуманского городского округа в соответствии с действующим законодательством.</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В случае необходимости 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запрашивает в Управлении Федеральной службы государственной регистрации, кадастра и картографии по Магаданской области и Чукотскому автономному округу картографический материал, согласно предоставленной </w:t>
      </w:r>
      <w:proofErr w:type="spellStart"/>
      <w:r w:rsidRPr="00C01E2D">
        <w:rPr>
          <w:rFonts w:ascii="Times New Roman" w:hAnsi="Times New Roman" w:cs="Times New Roman"/>
          <w:sz w:val="24"/>
          <w:szCs w:val="24"/>
        </w:rPr>
        <w:t>выкопировке</w:t>
      </w:r>
      <w:proofErr w:type="spellEnd"/>
      <w:r w:rsidRPr="00C01E2D">
        <w:rPr>
          <w:rFonts w:ascii="Times New Roman" w:hAnsi="Times New Roman" w:cs="Times New Roman"/>
          <w:sz w:val="24"/>
          <w:szCs w:val="24"/>
        </w:rPr>
        <w:t>.</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Результатом исполнения административной процедуры является подготовленный проект постановления администрации Сусуманского городского округа о передаче в </w:t>
      </w:r>
      <w:r w:rsidRPr="00C01E2D">
        <w:rPr>
          <w:rFonts w:ascii="Times New Roman" w:hAnsi="Times New Roman" w:cs="Times New Roman"/>
          <w:sz w:val="24"/>
          <w:szCs w:val="24"/>
        </w:rPr>
        <w:lastRenderedPageBreak/>
        <w:t>собственность, продаже земельного участка или о предоставлении в аренду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Максимальный срок исполнения административной процедуры составляет 6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3.2.8. Подготовка проекта договора передачи в собственность, договора купли – пр</w:t>
      </w:r>
      <w:r w:rsidR="00744782">
        <w:rPr>
          <w:rFonts w:ascii="Times New Roman" w:hAnsi="Times New Roman" w:cs="Times New Roman"/>
          <w:sz w:val="24"/>
          <w:szCs w:val="24"/>
        </w:rPr>
        <w:t xml:space="preserve">одажи </w:t>
      </w:r>
      <w:r w:rsidRPr="00C01E2D">
        <w:rPr>
          <w:rFonts w:ascii="Times New Roman" w:hAnsi="Times New Roman" w:cs="Times New Roman"/>
          <w:sz w:val="24"/>
          <w:szCs w:val="24"/>
        </w:rPr>
        <w:t>или договора аренды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Основанием для административной процедуры «Подготовка проекта договора передачи в собственн</w:t>
      </w:r>
      <w:r w:rsidR="00744782">
        <w:rPr>
          <w:rFonts w:ascii="Times New Roman" w:hAnsi="Times New Roman" w:cs="Times New Roman"/>
          <w:sz w:val="24"/>
          <w:szCs w:val="24"/>
        </w:rPr>
        <w:t xml:space="preserve">ость, договора купли – продажи </w:t>
      </w:r>
      <w:r w:rsidRPr="00C01E2D">
        <w:rPr>
          <w:rFonts w:ascii="Times New Roman" w:hAnsi="Times New Roman" w:cs="Times New Roman"/>
          <w:sz w:val="24"/>
          <w:szCs w:val="24"/>
        </w:rPr>
        <w:t>или договора аренды земельного участка» является постановление администрации Сусуманского городского округа.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После</w:t>
      </w:r>
      <w:r w:rsidR="00744782">
        <w:rPr>
          <w:rFonts w:ascii="Times New Roman" w:hAnsi="Times New Roman" w:cs="Times New Roman"/>
          <w:sz w:val="24"/>
          <w:szCs w:val="24"/>
        </w:rPr>
        <w:t xml:space="preserve"> получения подписанного главой </w:t>
      </w:r>
      <w:r w:rsidRPr="00C01E2D">
        <w:rPr>
          <w:rFonts w:ascii="Times New Roman" w:hAnsi="Times New Roman" w:cs="Times New Roman"/>
          <w:sz w:val="24"/>
          <w:szCs w:val="24"/>
        </w:rPr>
        <w:t xml:space="preserve">Сусуманского городского округа постановления, руководитель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передает документы специалисту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w:t>
      </w:r>
      <w:r w:rsidR="00744782">
        <w:rPr>
          <w:rFonts w:ascii="Times New Roman" w:hAnsi="Times New Roman" w:cs="Times New Roman"/>
          <w:sz w:val="24"/>
          <w:szCs w:val="24"/>
        </w:rPr>
        <w:t xml:space="preserve">тветственному за предоставление </w:t>
      </w:r>
      <w:r w:rsidRPr="00C01E2D">
        <w:rPr>
          <w:rFonts w:ascii="Times New Roman" w:hAnsi="Times New Roman" w:cs="Times New Roman"/>
          <w:sz w:val="24"/>
          <w:szCs w:val="24"/>
        </w:rPr>
        <w:t>муниципальной услуги для подготовки проекта договора передачи в собственн</w:t>
      </w:r>
      <w:r w:rsidR="00744782">
        <w:rPr>
          <w:rFonts w:ascii="Times New Roman" w:hAnsi="Times New Roman" w:cs="Times New Roman"/>
          <w:sz w:val="24"/>
          <w:szCs w:val="24"/>
        </w:rPr>
        <w:t xml:space="preserve">ость, договора купли – продажи </w:t>
      </w:r>
      <w:r w:rsidRPr="00C01E2D">
        <w:rPr>
          <w:rFonts w:ascii="Times New Roman" w:hAnsi="Times New Roman" w:cs="Times New Roman"/>
          <w:sz w:val="24"/>
          <w:szCs w:val="24"/>
        </w:rPr>
        <w:t>или договора аренды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оформляет проект договора передачи в собственн</w:t>
      </w:r>
      <w:r w:rsidR="00744782">
        <w:rPr>
          <w:rFonts w:ascii="Times New Roman" w:hAnsi="Times New Roman" w:cs="Times New Roman"/>
          <w:sz w:val="24"/>
          <w:szCs w:val="24"/>
        </w:rPr>
        <w:t xml:space="preserve">ость, договора купли – продажи </w:t>
      </w:r>
      <w:r w:rsidRPr="00C01E2D">
        <w:rPr>
          <w:rFonts w:ascii="Times New Roman" w:hAnsi="Times New Roman" w:cs="Times New Roman"/>
          <w:sz w:val="24"/>
          <w:szCs w:val="24"/>
        </w:rPr>
        <w:t xml:space="preserve">или договора аренды земельного участка и передает для проверки и подписания руководителю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Результатом исполнения административной процедуры является подготовленный проект договора аренды или проект договора купли - продажи.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Максимальный срок исполнения административной процедуры составляет 7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3.2.9. Направление ответа, выдача проекта договора передачи в собственность, договора купли – продажи или договора аренды заявителю.</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Основанием административной процедуры «Направление ответа, выдача проекта договора передачи в собственность, договора купли – продажи земельного участка   или договора аренды земельного участка, заявителю» является подписанный руководителем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договор.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Договор, подписанный руководителем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в 2-х </w:t>
      </w:r>
      <w:proofErr w:type="spellStart"/>
      <w:r w:rsidRPr="00C01E2D">
        <w:rPr>
          <w:rFonts w:ascii="Times New Roman" w:hAnsi="Times New Roman" w:cs="Times New Roman"/>
          <w:sz w:val="24"/>
          <w:szCs w:val="24"/>
        </w:rPr>
        <w:t>дневный</w:t>
      </w:r>
      <w:proofErr w:type="spellEnd"/>
      <w:r w:rsidRPr="00C01E2D">
        <w:rPr>
          <w:rFonts w:ascii="Times New Roman" w:hAnsi="Times New Roman" w:cs="Times New Roman"/>
          <w:sz w:val="24"/>
          <w:szCs w:val="24"/>
        </w:rPr>
        <w:t xml:space="preserve"> срок передается лицу, указанному в постановлении администрации Сусуманского городского округа, для подписи и согласования: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 лично;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 почтовым отправлением.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В случае заключения дого</w:t>
      </w:r>
      <w:r w:rsidR="00744782">
        <w:rPr>
          <w:rFonts w:ascii="Times New Roman" w:hAnsi="Times New Roman" w:cs="Times New Roman"/>
          <w:sz w:val="24"/>
          <w:szCs w:val="24"/>
        </w:rPr>
        <w:t xml:space="preserve">вора аренды земельного участка </w:t>
      </w:r>
      <w:r w:rsidRPr="00C01E2D">
        <w:rPr>
          <w:rFonts w:ascii="Times New Roman" w:hAnsi="Times New Roman" w:cs="Times New Roman"/>
          <w:sz w:val="24"/>
          <w:szCs w:val="24"/>
        </w:rPr>
        <w:t xml:space="preserve">на срок не менее года или договора купли – продажи земельного участка, специалистами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ответственными за исполнением муниципальной услуги оформляется дополнительный экземпляр договора для проведения государственной регистрации в органе, осуществляющем государственную регистрацию прав на недвижимое имущество и сделок с ним на территории Магаданской области.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 При получении договора лично, заинтересованное лицо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договора. Договоры, высылаемые по почте, направляются заказным письмом (по почтовому адресу, указанному в заявлении).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После подписания всех экземпляров договоров, арендатор или собственник приобретенного земельного участка один экземпляр договора направляет в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Результатом исполнения административной процедуры является направление ответа (сообщения) заявителю, в </w:t>
      </w:r>
      <w:proofErr w:type="spellStart"/>
      <w:r w:rsidRPr="00C01E2D">
        <w:rPr>
          <w:rFonts w:ascii="Times New Roman" w:hAnsi="Times New Roman" w:cs="Times New Roman"/>
          <w:sz w:val="24"/>
          <w:szCs w:val="24"/>
        </w:rPr>
        <w:t>т.ч</w:t>
      </w:r>
      <w:proofErr w:type="spellEnd"/>
      <w:r w:rsidRPr="00C01E2D">
        <w:rPr>
          <w:rFonts w:ascii="Times New Roman" w:hAnsi="Times New Roman" w:cs="Times New Roman"/>
          <w:sz w:val="24"/>
          <w:szCs w:val="24"/>
        </w:rPr>
        <w:t>. проекта договора передачи в собственность, договора купли – продажи  или договора аренды заявителю.</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Максимальный срок исполнения административной процедуры составляет 3 дня.    </w:t>
      </w:r>
    </w:p>
    <w:p w:rsidR="00744782" w:rsidRDefault="00744782" w:rsidP="009B7D81">
      <w:pPr>
        <w:spacing w:after="0"/>
        <w:ind w:firstLine="567"/>
        <w:jc w:val="both"/>
        <w:rPr>
          <w:rFonts w:ascii="Times New Roman" w:hAnsi="Times New Roman" w:cs="Times New Roman"/>
          <w:b/>
          <w:sz w:val="24"/>
          <w:szCs w:val="24"/>
        </w:rPr>
      </w:pPr>
    </w:p>
    <w:p w:rsidR="00744782" w:rsidRDefault="00744782" w:rsidP="009B7D81">
      <w:pPr>
        <w:spacing w:after="0"/>
        <w:ind w:firstLine="567"/>
        <w:jc w:val="both"/>
        <w:rPr>
          <w:rFonts w:ascii="Times New Roman" w:hAnsi="Times New Roman" w:cs="Times New Roman"/>
          <w:b/>
          <w:sz w:val="24"/>
          <w:szCs w:val="24"/>
        </w:rPr>
      </w:pPr>
    </w:p>
    <w:p w:rsidR="00744782" w:rsidRDefault="00744782" w:rsidP="009B7D81">
      <w:pPr>
        <w:spacing w:after="0"/>
        <w:ind w:firstLine="567"/>
        <w:jc w:val="both"/>
        <w:rPr>
          <w:rFonts w:ascii="Times New Roman" w:hAnsi="Times New Roman" w:cs="Times New Roman"/>
          <w:b/>
          <w:sz w:val="24"/>
          <w:szCs w:val="24"/>
        </w:rPr>
      </w:pPr>
    </w:p>
    <w:p w:rsidR="00EE7A16" w:rsidRPr="00C53AD3" w:rsidRDefault="009B7D81" w:rsidP="009B7D81">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4. </w:t>
      </w:r>
      <w:r w:rsidR="008A55AC" w:rsidRPr="00C53AD3">
        <w:rPr>
          <w:rFonts w:ascii="Times New Roman" w:hAnsi="Times New Roman" w:cs="Times New Roman"/>
          <w:b/>
          <w:sz w:val="24"/>
          <w:szCs w:val="24"/>
        </w:rPr>
        <w:t>Формы контроля за исполнением административного регламента</w:t>
      </w:r>
    </w:p>
    <w:p w:rsidR="00744782" w:rsidRDefault="00744782" w:rsidP="00A576BC">
      <w:pPr>
        <w:spacing w:after="0"/>
        <w:ind w:firstLine="567"/>
        <w:jc w:val="both"/>
        <w:rPr>
          <w:rFonts w:ascii="Times New Roman" w:hAnsi="Times New Roman" w:cs="Times New Roman"/>
          <w:sz w:val="24"/>
          <w:szCs w:val="24"/>
        </w:rPr>
      </w:pPr>
    </w:p>
    <w:p w:rsidR="008A55AC" w:rsidRPr="00C53AD3" w:rsidRDefault="008A55AC" w:rsidP="00A576BC">
      <w:pPr>
        <w:spacing w:after="0"/>
        <w:ind w:firstLine="567"/>
        <w:jc w:val="both"/>
        <w:rPr>
          <w:rFonts w:ascii="Times New Roman" w:hAnsi="Times New Roman" w:cs="Times New Roman"/>
          <w:sz w:val="24"/>
          <w:szCs w:val="24"/>
        </w:rPr>
      </w:pPr>
      <w:r w:rsidRPr="00C53AD3">
        <w:rPr>
          <w:rFonts w:ascii="Times New Roman" w:hAnsi="Times New Roman" w:cs="Times New Roman"/>
          <w:sz w:val="24"/>
          <w:szCs w:val="24"/>
        </w:rPr>
        <w:t>4.1. Порядок осуществления текущего контроля за соблюдением и исполнением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56AAE" w:rsidRPr="00C53AD3" w:rsidRDefault="008A55AC" w:rsidP="008A55AC">
      <w:pPr>
        <w:spacing w:after="0"/>
        <w:ind w:firstLine="567"/>
        <w:jc w:val="both"/>
        <w:rPr>
          <w:rFonts w:ascii="Times New Roman" w:hAnsi="Times New Roman" w:cs="Times New Roman"/>
          <w:sz w:val="24"/>
          <w:szCs w:val="24"/>
        </w:rPr>
      </w:pPr>
      <w:r w:rsidRPr="00C53AD3">
        <w:rPr>
          <w:rFonts w:ascii="Times New Roman" w:hAnsi="Times New Roman" w:cs="Times New Roman"/>
          <w:sz w:val="24"/>
          <w:szCs w:val="24"/>
        </w:rPr>
        <w:t xml:space="preserve">Текущий контроль за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осуществляют глава Сусуманского городского округа или первый заместитель главы администрации Сусуманского городского округа, курирующий структурное подразделение – комитет по управлению муниципальным имуществом </w:t>
      </w:r>
      <w:r w:rsidR="00D56AAE" w:rsidRPr="00C53AD3">
        <w:rPr>
          <w:rFonts w:ascii="Times New Roman" w:hAnsi="Times New Roman" w:cs="Times New Roman"/>
          <w:sz w:val="24"/>
          <w:szCs w:val="24"/>
        </w:rPr>
        <w:t>администрации Сусуманского городского округа, руководитель (заместитель руководителя) комитета по управлению муниципальным имуществом администрации Сусуманского городского округа.</w:t>
      </w:r>
    </w:p>
    <w:p w:rsidR="00D56AAE" w:rsidRPr="00C53AD3" w:rsidRDefault="00D56AAE" w:rsidP="008A55AC">
      <w:pPr>
        <w:spacing w:after="0"/>
        <w:ind w:firstLine="567"/>
        <w:jc w:val="both"/>
        <w:rPr>
          <w:rFonts w:ascii="Times New Roman" w:hAnsi="Times New Roman" w:cs="Times New Roman"/>
          <w:sz w:val="24"/>
          <w:szCs w:val="24"/>
        </w:rPr>
      </w:pPr>
      <w:r w:rsidRPr="00C53AD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56AAE" w:rsidRPr="00C53AD3" w:rsidRDefault="00D56AAE" w:rsidP="008A55AC">
      <w:pPr>
        <w:spacing w:after="0"/>
        <w:ind w:firstLine="567"/>
        <w:jc w:val="both"/>
        <w:rPr>
          <w:rFonts w:ascii="Times New Roman" w:hAnsi="Times New Roman" w:cs="Times New Roman"/>
          <w:sz w:val="24"/>
          <w:szCs w:val="24"/>
        </w:rPr>
      </w:pPr>
      <w:r w:rsidRPr="00C53AD3">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A55AC" w:rsidRDefault="008A55AC" w:rsidP="008A55AC">
      <w:pPr>
        <w:spacing w:after="0"/>
        <w:ind w:firstLine="567"/>
        <w:jc w:val="both"/>
        <w:rPr>
          <w:rFonts w:ascii="Times New Roman" w:hAnsi="Times New Roman" w:cs="Times New Roman"/>
          <w:sz w:val="24"/>
          <w:szCs w:val="24"/>
        </w:rPr>
      </w:pPr>
      <w:r w:rsidRPr="00C53AD3">
        <w:rPr>
          <w:rFonts w:ascii="Times New Roman" w:hAnsi="Times New Roman" w:cs="Times New Roman"/>
          <w:sz w:val="24"/>
          <w:szCs w:val="24"/>
        </w:rPr>
        <w:t xml:space="preserve"> </w:t>
      </w:r>
      <w:r w:rsidR="00D56AAE" w:rsidRPr="00C53AD3">
        <w:rPr>
          <w:rFonts w:ascii="Times New Roman" w:hAnsi="Times New Roman" w:cs="Times New Roman"/>
          <w:sz w:val="24"/>
          <w:szCs w:val="24"/>
        </w:rPr>
        <w:t>Плановые проверки полноты и качества предоставления муниципальной услуги осуществляются уполномоченными должностными лицами в соответствии с распоряжением администрации Сусуманского городского округа</w:t>
      </w:r>
      <w:r w:rsidR="00C53AD3" w:rsidRPr="00C53AD3">
        <w:rPr>
          <w:rFonts w:ascii="Times New Roman" w:hAnsi="Times New Roman" w:cs="Times New Roman"/>
          <w:sz w:val="24"/>
          <w:szCs w:val="24"/>
        </w:rPr>
        <w:t>, но не реже 1 раза в год.</w:t>
      </w:r>
    </w:p>
    <w:p w:rsidR="00C53AD3" w:rsidRDefault="00C53AD3" w:rsidP="008A55AC">
      <w:pPr>
        <w:spacing w:after="0"/>
        <w:ind w:firstLine="567"/>
        <w:jc w:val="both"/>
        <w:rPr>
          <w:rFonts w:ascii="Times New Roman" w:hAnsi="Times New Roman" w:cs="Times New Roman"/>
          <w:sz w:val="24"/>
          <w:szCs w:val="24"/>
        </w:rPr>
      </w:pPr>
      <w:r>
        <w:rPr>
          <w:rFonts w:ascii="Times New Roman" w:hAnsi="Times New Roman" w:cs="Times New Roman"/>
          <w:sz w:val="24"/>
          <w:szCs w:val="24"/>
        </w:rPr>
        <w:t>Решение о проведении внеплановой проверки принимает глава Сусуманского городского округа или уполномоченное им должностное лицо администрации Сусуманского городского округа.</w:t>
      </w:r>
    </w:p>
    <w:p w:rsidR="00C53AD3" w:rsidRDefault="00C53AD3" w:rsidP="008A55AC">
      <w:pPr>
        <w:spacing w:after="0"/>
        <w:ind w:firstLine="567"/>
        <w:jc w:val="both"/>
        <w:rPr>
          <w:rFonts w:ascii="Times New Roman" w:hAnsi="Times New Roman" w:cs="Times New Roman"/>
          <w:sz w:val="24"/>
          <w:szCs w:val="24"/>
        </w:rPr>
      </w:pPr>
      <w:r>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53AD3" w:rsidRDefault="00C53AD3" w:rsidP="008A55AC">
      <w:pPr>
        <w:spacing w:after="0"/>
        <w:ind w:firstLine="567"/>
        <w:jc w:val="both"/>
        <w:rPr>
          <w:rFonts w:ascii="Times New Roman" w:hAnsi="Times New Roman" w:cs="Times New Roman"/>
          <w:sz w:val="24"/>
          <w:szCs w:val="24"/>
        </w:rPr>
      </w:pPr>
      <w:r>
        <w:rPr>
          <w:rFonts w:ascii="Times New Roman" w:hAnsi="Times New Roman" w:cs="Times New Roman"/>
          <w:sz w:val="24"/>
          <w:szCs w:val="24"/>
        </w:rPr>
        <w:t>4.3.1. Ответственность специалистов закрепляется в их должностных инструкциях.</w:t>
      </w:r>
    </w:p>
    <w:p w:rsidR="00C53AD3" w:rsidRDefault="00C53AD3" w:rsidP="008A55AC">
      <w:pPr>
        <w:spacing w:after="0"/>
        <w:ind w:firstLine="567"/>
        <w:jc w:val="both"/>
        <w:rPr>
          <w:rFonts w:ascii="Times New Roman" w:hAnsi="Times New Roman" w:cs="Times New Roman"/>
          <w:sz w:val="24"/>
          <w:szCs w:val="24"/>
        </w:rPr>
      </w:pPr>
      <w:r>
        <w:rPr>
          <w:rFonts w:ascii="Times New Roman" w:hAnsi="Times New Roman" w:cs="Times New Roman"/>
          <w:sz w:val="24"/>
          <w:szCs w:val="24"/>
        </w:rPr>
        <w:t>4.4. Порядок и формы контроля за предоставлением муниципальной услуги, в том числе со стороны граждан, их объединений и организаций.</w:t>
      </w:r>
    </w:p>
    <w:p w:rsidR="00C53AD3" w:rsidRDefault="00C53AD3" w:rsidP="008A55AC">
      <w:pPr>
        <w:spacing w:after="0"/>
        <w:ind w:firstLine="567"/>
        <w:jc w:val="both"/>
        <w:rPr>
          <w:rFonts w:ascii="Times New Roman" w:hAnsi="Times New Roman" w:cs="Times New Roman"/>
          <w:sz w:val="24"/>
          <w:szCs w:val="24"/>
        </w:rPr>
      </w:pPr>
      <w:r>
        <w:rPr>
          <w:rFonts w:ascii="Times New Roman" w:hAnsi="Times New Roman" w:cs="Times New Roman"/>
          <w:sz w:val="24"/>
          <w:szCs w:val="24"/>
        </w:rPr>
        <w:t>4.4.1. В целях контроля за предоставлением муниципальной услуги граждане, их объединения и организации имеют право запросить и получить,  специалисты комитета по управлению муниципальным имуществом администрации Сусуманского городского округа обязаны им предоставить возможность</w:t>
      </w:r>
      <w:r w:rsidR="002C4D0E">
        <w:rPr>
          <w:rFonts w:ascii="Times New Roman" w:hAnsi="Times New Roman" w:cs="Times New Roman"/>
          <w:sz w:val="24"/>
          <w:szCs w:val="24"/>
        </w:rPr>
        <w:t>,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2C4D0E" w:rsidRDefault="002C4D0E" w:rsidP="008A55AC">
      <w:pPr>
        <w:spacing w:after="0"/>
        <w:ind w:firstLine="567"/>
        <w:jc w:val="both"/>
        <w:rPr>
          <w:rFonts w:ascii="Times New Roman" w:hAnsi="Times New Roman" w:cs="Times New Roman"/>
          <w:sz w:val="24"/>
          <w:szCs w:val="24"/>
        </w:rPr>
      </w:pPr>
      <w:r>
        <w:rPr>
          <w:rFonts w:ascii="Times New Roman" w:hAnsi="Times New Roman" w:cs="Times New Roman"/>
          <w:sz w:val="24"/>
          <w:szCs w:val="24"/>
        </w:rPr>
        <w:t>4.4.2. По результатам рассмотрения документов и материалов граждане, их объединения и организации направляют в администрацию Сусуманского городского округа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Регламента, которые подлежат рассмотрению в установленном порядке.</w:t>
      </w:r>
    </w:p>
    <w:p w:rsidR="002C4D0E" w:rsidRDefault="002C4D0E" w:rsidP="008A55AC">
      <w:pPr>
        <w:spacing w:after="0"/>
        <w:ind w:firstLine="567"/>
        <w:jc w:val="both"/>
        <w:rPr>
          <w:rFonts w:ascii="Times New Roman" w:hAnsi="Times New Roman" w:cs="Times New Roman"/>
          <w:sz w:val="24"/>
          <w:szCs w:val="24"/>
        </w:rPr>
      </w:pPr>
    </w:p>
    <w:p w:rsidR="000B01C2" w:rsidRPr="000B01C2" w:rsidRDefault="000B01C2" w:rsidP="000B01C2">
      <w:pPr>
        <w:spacing w:after="0"/>
        <w:ind w:firstLine="567"/>
        <w:jc w:val="center"/>
        <w:rPr>
          <w:rFonts w:ascii="Times New Roman" w:hAnsi="Times New Roman" w:cs="Times New Roman"/>
          <w:b/>
          <w:bCs/>
          <w:sz w:val="24"/>
          <w:szCs w:val="24"/>
        </w:rPr>
      </w:pPr>
      <w:r w:rsidRPr="000B01C2">
        <w:rPr>
          <w:rFonts w:ascii="Times New Roman" w:hAnsi="Times New Roman" w:cs="Times New Roman"/>
          <w:b/>
          <w:sz w:val="24"/>
          <w:szCs w:val="24"/>
        </w:rPr>
        <w:t xml:space="preserve">5. </w:t>
      </w:r>
      <w:r w:rsidRPr="000B01C2">
        <w:rPr>
          <w:rFonts w:ascii="Times New Roman" w:hAnsi="Times New Roman" w:cs="Times New Roman"/>
          <w:b/>
          <w:bCs/>
          <w:sz w:val="24"/>
          <w:szCs w:val="24"/>
        </w:rPr>
        <w:t xml:space="preserve">Досудебный (внесудебный) порядок обжалования решений и действий (бездействия) органа, предоставляющего государственную услугу, органа, </w:t>
      </w:r>
      <w:r w:rsidRPr="000B01C2">
        <w:rPr>
          <w:rFonts w:ascii="Times New Roman" w:hAnsi="Times New Roman" w:cs="Times New Roman"/>
          <w:b/>
          <w:bCs/>
          <w:sz w:val="24"/>
          <w:szCs w:val="24"/>
        </w:rPr>
        <w:lastRenderedPageBreak/>
        <w:t xml:space="preserve">предоставляющего муниципальную услугу, многофункционального центра, организаций, указанных в </w:t>
      </w:r>
      <w:hyperlink w:anchor="Par1" w:history="1">
        <w:r w:rsidRPr="000B01C2">
          <w:rPr>
            <w:rStyle w:val="a3"/>
            <w:rFonts w:ascii="Times New Roman" w:hAnsi="Times New Roman" w:cs="Times New Roman"/>
            <w:b/>
            <w:bCs/>
            <w:color w:val="auto"/>
            <w:sz w:val="24"/>
            <w:szCs w:val="24"/>
            <w:u w:val="none"/>
          </w:rPr>
          <w:t>части 1.1 статьи 16</w:t>
        </w:r>
      </w:hyperlink>
      <w:r w:rsidRPr="000B01C2">
        <w:rPr>
          <w:rFonts w:ascii="Times New Roman" w:hAnsi="Times New Roman" w:cs="Times New Roman"/>
          <w:b/>
          <w:bCs/>
          <w:sz w:val="24"/>
          <w:szCs w:val="24"/>
        </w:rPr>
        <w:t xml:space="preserve"> Федерального закона № 210-ФЗ, </w:t>
      </w:r>
    </w:p>
    <w:p w:rsidR="000B01C2" w:rsidRPr="000B01C2" w:rsidRDefault="000B01C2" w:rsidP="000B01C2">
      <w:pPr>
        <w:spacing w:after="0"/>
        <w:ind w:firstLine="567"/>
        <w:jc w:val="center"/>
        <w:rPr>
          <w:rFonts w:ascii="Times New Roman" w:hAnsi="Times New Roman" w:cs="Times New Roman"/>
          <w:b/>
          <w:bCs/>
          <w:sz w:val="24"/>
          <w:szCs w:val="24"/>
        </w:rPr>
      </w:pPr>
      <w:r w:rsidRPr="000B01C2">
        <w:rPr>
          <w:rFonts w:ascii="Times New Roman" w:hAnsi="Times New Roman" w:cs="Times New Roman"/>
          <w:b/>
          <w:bCs/>
          <w:sz w:val="24"/>
          <w:szCs w:val="24"/>
        </w:rPr>
        <w:t>а также их должностных лиц, государственных или муниципальных служащих, работников</w:t>
      </w:r>
    </w:p>
    <w:p w:rsidR="002C4D0E" w:rsidRDefault="002C4D0E" w:rsidP="00FB7138">
      <w:pPr>
        <w:spacing w:after="0"/>
        <w:ind w:firstLine="567"/>
        <w:jc w:val="center"/>
        <w:rPr>
          <w:rFonts w:ascii="Times New Roman" w:hAnsi="Times New Roman" w:cs="Times New Roman"/>
          <w:b/>
          <w:sz w:val="24"/>
          <w:szCs w:val="24"/>
        </w:rPr>
      </w:pPr>
    </w:p>
    <w:p w:rsidR="00FB7138" w:rsidRDefault="00FB7138" w:rsidP="008A55AC">
      <w:pPr>
        <w:spacing w:after="0"/>
        <w:ind w:firstLine="567"/>
        <w:jc w:val="both"/>
        <w:rPr>
          <w:rFonts w:ascii="Times New Roman" w:hAnsi="Times New Roman" w:cs="Times New Roman"/>
          <w:b/>
          <w:sz w:val="24"/>
          <w:szCs w:val="24"/>
        </w:rPr>
      </w:pP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5.1.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Магаданской области. Жалобы на решения и действия (бездействие) работников организаций, предусмотренных </w:t>
      </w:r>
      <w:hyperlink r:id="rId19"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подаются руководителям этих организаций.</w:t>
      </w:r>
    </w:p>
    <w:p w:rsidR="00371D18" w:rsidRPr="002F700B" w:rsidRDefault="00371D18" w:rsidP="00371D18">
      <w:pPr>
        <w:autoSpaceDE w:val="0"/>
        <w:autoSpaceDN w:val="0"/>
        <w:adjustRightInd w:val="0"/>
        <w:spacing w:after="0" w:line="240" w:lineRule="auto"/>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Жалобы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Жалобы на решения и действия (бездействие) организаций, предусмотренных </w:t>
      </w:r>
      <w:hyperlink r:id="rId20"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w:t>
      </w:r>
      <w:r>
        <w:rPr>
          <w:rFonts w:ascii="Times New Roman" w:hAnsi="Times New Roman" w:cs="Times New Roman"/>
          <w:sz w:val="24"/>
          <w:szCs w:val="24"/>
        </w:rPr>
        <w:t xml:space="preserve"> либо регионального портала государственных и муниципальных услуг</w:t>
      </w:r>
      <w:r w:rsidRPr="002F700B">
        <w:rPr>
          <w:rFonts w:ascii="Times New Roman" w:hAnsi="Times New Roman" w:cs="Times New Roman"/>
          <w:sz w:val="24"/>
          <w:szCs w:val="24"/>
        </w:rPr>
        <w:t>, а также может быть принята при личном приеме заявителя.</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5.2. Заявитель может обратиться с жалобой, в том числе в следующих случаях:</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1) </w:t>
      </w:r>
      <w:r w:rsidRPr="00117CD5">
        <w:rPr>
          <w:rFonts w:ascii="Times New Roman" w:hAnsi="Times New Roman" w:cs="Times New Roman"/>
          <w:sz w:val="24"/>
          <w:szCs w:val="24"/>
        </w:rPr>
        <w:t>нарушение срока регистрации запроса о предоставлении муниципальной услуги</w:t>
      </w:r>
      <w:r w:rsidRPr="002F700B">
        <w:rPr>
          <w:rFonts w:ascii="Times New Roman" w:hAnsi="Times New Roman" w:cs="Times New Roman"/>
          <w:sz w:val="24"/>
          <w:szCs w:val="24"/>
        </w:rPr>
        <w:t xml:space="preserve"> (далее - услуга)</w:t>
      </w:r>
      <w:r w:rsidRPr="00117CD5">
        <w:rPr>
          <w:rFonts w:ascii="Times New Roman" w:hAnsi="Times New Roman" w:cs="Times New Roman"/>
          <w:sz w:val="24"/>
          <w:szCs w:val="24"/>
        </w:rPr>
        <w:t xml:space="preserve">, запроса, указанного в </w:t>
      </w:r>
      <w:hyperlink r:id="rId21" w:history="1">
        <w:r w:rsidRPr="00117CD5">
          <w:rPr>
            <w:rStyle w:val="a3"/>
            <w:rFonts w:ascii="Times New Roman" w:hAnsi="Times New Roman" w:cs="Times New Roman"/>
            <w:color w:val="auto"/>
            <w:sz w:val="24"/>
            <w:szCs w:val="24"/>
            <w:u w:val="none"/>
          </w:rPr>
          <w:t>статье 15.1</w:t>
        </w:r>
      </w:hyperlink>
      <w:r w:rsidRPr="00117CD5">
        <w:rPr>
          <w:rFonts w:ascii="Times New Roman" w:hAnsi="Times New Roman" w:cs="Times New Roman"/>
          <w:sz w:val="24"/>
          <w:szCs w:val="24"/>
        </w:rPr>
        <w:t xml:space="preserve"> Федерального закона № 210-ФЗ</w:t>
      </w:r>
      <w:r w:rsidRPr="002F700B">
        <w:rPr>
          <w:rFonts w:ascii="Times New Roman" w:hAnsi="Times New Roman" w:cs="Times New Roman"/>
          <w:sz w:val="24"/>
          <w:szCs w:val="24"/>
        </w:rPr>
        <w:t>;</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2) </w:t>
      </w:r>
      <w:r w:rsidRPr="00117CD5">
        <w:rPr>
          <w:rFonts w:ascii="Times New Roman" w:hAnsi="Times New Roman" w:cs="Times New Roman"/>
          <w:sz w:val="24"/>
          <w:szCs w:val="24"/>
        </w:rPr>
        <w:t xml:space="preserve">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2" w:history="1">
        <w:r w:rsidRPr="00117CD5">
          <w:rPr>
            <w:rStyle w:val="a3"/>
            <w:rFonts w:ascii="Times New Roman" w:hAnsi="Times New Roman" w:cs="Times New Roman"/>
            <w:color w:val="auto"/>
            <w:sz w:val="24"/>
            <w:szCs w:val="24"/>
            <w:u w:val="none"/>
          </w:rPr>
          <w:t>частью 1.3 статьи 16</w:t>
        </w:r>
      </w:hyperlink>
      <w:r w:rsidRPr="00117CD5">
        <w:rPr>
          <w:rFonts w:ascii="Times New Roman" w:hAnsi="Times New Roman" w:cs="Times New Roman"/>
          <w:sz w:val="24"/>
          <w:szCs w:val="24"/>
        </w:rPr>
        <w:t xml:space="preserve">  </w:t>
      </w:r>
      <w:r w:rsidRPr="002F700B">
        <w:rPr>
          <w:rFonts w:ascii="Times New Roman" w:hAnsi="Times New Roman" w:cs="Times New Roman"/>
          <w:sz w:val="24"/>
          <w:szCs w:val="24"/>
        </w:rPr>
        <w:t>Федерального закона № 210-ФЗ;</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услуги;</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услуги, у заявителя;</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5) отказ в предоставлении услуги, если основания отказа не предусмотрены федеральными законами и принятыми в соответствии с ними </w:t>
      </w:r>
      <w:r>
        <w:rPr>
          <w:rFonts w:ascii="Times New Roman" w:hAnsi="Times New Roman" w:cs="Times New Roman"/>
          <w:sz w:val="24"/>
          <w:szCs w:val="24"/>
        </w:rPr>
        <w:t xml:space="preserve">иными </w:t>
      </w:r>
      <w:r w:rsidRPr="002F700B">
        <w:rPr>
          <w:rFonts w:ascii="Times New Roman" w:hAnsi="Times New Roman" w:cs="Times New Roman"/>
          <w:sz w:val="24"/>
          <w:szCs w:val="24"/>
        </w:rPr>
        <w:t>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Pr>
          <w:rFonts w:ascii="Times New Roman" w:hAnsi="Times New Roman" w:cs="Times New Roman"/>
          <w:sz w:val="24"/>
          <w:szCs w:val="24"/>
        </w:rPr>
        <w:t xml:space="preserve">иными </w:t>
      </w:r>
      <w:r w:rsidRPr="002F700B">
        <w:rPr>
          <w:rFonts w:ascii="Times New Roman" w:hAnsi="Times New Roman" w:cs="Times New Roman"/>
          <w:sz w:val="24"/>
          <w:szCs w:val="24"/>
        </w:rPr>
        <w:t>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5.3. Жалоба должна содержать:</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4"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их </w:t>
      </w:r>
      <w:r w:rsidRPr="002F700B">
        <w:rPr>
          <w:rFonts w:ascii="Times New Roman" w:hAnsi="Times New Roman" w:cs="Times New Roman"/>
          <w:sz w:val="24"/>
          <w:szCs w:val="24"/>
        </w:rPr>
        <w:lastRenderedPageBreak/>
        <w:t>руководителей и (или) работников, решения и действия (бездействие) которых обжалуется;</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их работников;</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их работников. Заявителем могут быть пред</w:t>
      </w:r>
      <w:r>
        <w:rPr>
          <w:rFonts w:ascii="Times New Roman" w:hAnsi="Times New Roman" w:cs="Times New Roman"/>
          <w:sz w:val="24"/>
          <w:szCs w:val="24"/>
        </w:rPr>
        <w:t>ста</w:t>
      </w:r>
      <w:r w:rsidRPr="002F700B">
        <w:rPr>
          <w:rFonts w:ascii="Times New Roman" w:hAnsi="Times New Roman" w:cs="Times New Roman"/>
          <w:sz w:val="24"/>
          <w:szCs w:val="24"/>
        </w:rPr>
        <w:t>влены документы (при наличии), подтверждающие доводы заявителя, либо их копии.</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5.4. Жалоба, поступившая в орган, предоставляющей муниципальную услугу, многофункциональный центр, учредителю многофункционального центра</w:t>
      </w:r>
      <w:r>
        <w:rPr>
          <w:rFonts w:ascii="Times New Roman" w:hAnsi="Times New Roman" w:cs="Times New Roman"/>
          <w:sz w:val="24"/>
          <w:szCs w:val="24"/>
        </w:rPr>
        <w:t xml:space="preserve"> в</w:t>
      </w:r>
      <w:r w:rsidRPr="002F700B">
        <w:rPr>
          <w:rFonts w:ascii="Times New Roman" w:hAnsi="Times New Roman" w:cs="Times New Roman"/>
          <w:sz w:val="24"/>
          <w:szCs w:val="24"/>
        </w:rPr>
        <w:t xml:space="preserve"> организации, предусмотренные </w:t>
      </w:r>
      <w:hyperlink r:id="rId27"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либо вышестоящий орган (при его наличии), подлежат рассмотрению в течении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8"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5.5. По результатам рассмотрения жалобы принимается одно из следующих решений:</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2) в удовлетворении жалобы отказывается.</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5.6. Не позднее дня, следующего за днем принятия решения, указанного в пункте 5.5 настоящего Регламента, заявителю в письменной форм и по желанию заявителя в электронной форме направляется мотивированный ответ о результатах рассмотрения жалобы.</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5.1 настоящего Регламента, незамедлительно направляет имеющиеся материалы в органы прокуратуры.</w:t>
      </w:r>
    </w:p>
    <w:p w:rsidR="00371D18" w:rsidRPr="002F700B" w:rsidRDefault="00371D18" w:rsidP="00371D18">
      <w:pPr>
        <w:spacing w:after="0"/>
        <w:ind w:firstLine="567"/>
        <w:jc w:val="both"/>
        <w:rPr>
          <w:rFonts w:ascii="Times New Roman" w:hAnsi="Times New Roman" w:cs="Times New Roman"/>
          <w:sz w:val="24"/>
          <w:szCs w:val="24"/>
        </w:rPr>
      </w:pPr>
    </w:p>
    <w:p w:rsidR="00371D18" w:rsidRPr="002F700B" w:rsidRDefault="00371D18" w:rsidP="00371D18">
      <w:pPr>
        <w:spacing w:after="0"/>
        <w:ind w:firstLine="567"/>
        <w:jc w:val="both"/>
        <w:rPr>
          <w:rFonts w:ascii="Times New Roman" w:hAnsi="Times New Roman" w:cs="Times New Roman"/>
          <w:sz w:val="24"/>
          <w:szCs w:val="24"/>
        </w:rPr>
      </w:pPr>
    </w:p>
    <w:p w:rsidR="00337722" w:rsidRPr="00FB7138" w:rsidRDefault="00337722" w:rsidP="00371D18">
      <w:pPr>
        <w:spacing w:after="0"/>
        <w:jc w:val="both"/>
        <w:rPr>
          <w:rFonts w:ascii="Times New Roman" w:hAnsi="Times New Roman" w:cs="Times New Roman"/>
          <w:sz w:val="24"/>
          <w:szCs w:val="24"/>
        </w:rPr>
      </w:pPr>
    </w:p>
    <w:sectPr w:rsidR="00337722" w:rsidRPr="00FB7138" w:rsidSect="007D1FE4">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2AD5"/>
    <w:multiLevelType w:val="hybridMultilevel"/>
    <w:tmpl w:val="D64C99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6707C8"/>
    <w:multiLevelType w:val="multilevel"/>
    <w:tmpl w:val="FCF4E404"/>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5AC"/>
    <w:rsid w:val="00065409"/>
    <w:rsid w:val="00087714"/>
    <w:rsid w:val="000A1ACE"/>
    <w:rsid w:val="000A6D16"/>
    <w:rsid w:val="000B01C2"/>
    <w:rsid w:val="00103DF2"/>
    <w:rsid w:val="0011592E"/>
    <w:rsid w:val="00136E41"/>
    <w:rsid w:val="00172EDD"/>
    <w:rsid w:val="001A5CF1"/>
    <w:rsid w:val="001A6A1A"/>
    <w:rsid w:val="001B2B04"/>
    <w:rsid w:val="002216B1"/>
    <w:rsid w:val="0027131A"/>
    <w:rsid w:val="002771B0"/>
    <w:rsid w:val="002A02E7"/>
    <w:rsid w:val="002C4D0E"/>
    <w:rsid w:val="002E10B2"/>
    <w:rsid w:val="002F5764"/>
    <w:rsid w:val="002F700B"/>
    <w:rsid w:val="00337722"/>
    <w:rsid w:val="00371D18"/>
    <w:rsid w:val="00394998"/>
    <w:rsid w:val="004133B3"/>
    <w:rsid w:val="00462E0D"/>
    <w:rsid w:val="004752D4"/>
    <w:rsid w:val="00475576"/>
    <w:rsid w:val="00490632"/>
    <w:rsid w:val="004E7186"/>
    <w:rsid w:val="004F2436"/>
    <w:rsid w:val="00500288"/>
    <w:rsid w:val="005351C5"/>
    <w:rsid w:val="0056738A"/>
    <w:rsid w:val="005920B3"/>
    <w:rsid w:val="005A5A17"/>
    <w:rsid w:val="005B1E52"/>
    <w:rsid w:val="005B43B9"/>
    <w:rsid w:val="005E2A12"/>
    <w:rsid w:val="006203D8"/>
    <w:rsid w:val="006D640D"/>
    <w:rsid w:val="007117AB"/>
    <w:rsid w:val="00736558"/>
    <w:rsid w:val="00744782"/>
    <w:rsid w:val="007457AA"/>
    <w:rsid w:val="007734FA"/>
    <w:rsid w:val="007A7C7C"/>
    <w:rsid w:val="007C64BC"/>
    <w:rsid w:val="007D1FE4"/>
    <w:rsid w:val="007E4909"/>
    <w:rsid w:val="007F33A1"/>
    <w:rsid w:val="00821126"/>
    <w:rsid w:val="00823EC2"/>
    <w:rsid w:val="008864EF"/>
    <w:rsid w:val="008A55AC"/>
    <w:rsid w:val="008E3ED7"/>
    <w:rsid w:val="00900335"/>
    <w:rsid w:val="009219C9"/>
    <w:rsid w:val="00922AF0"/>
    <w:rsid w:val="00946FA2"/>
    <w:rsid w:val="00981D76"/>
    <w:rsid w:val="009B7D81"/>
    <w:rsid w:val="00A00F49"/>
    <w:rsid w:val="00A41FD7"/>
    <w:rsid w:val="00A576BC"/>
    <w:rsid w:val="00A65868"/>
    <w:rsid w:val="00A84287"/>
    <w:rsid w:val="00AA012D"/>
    <w:rsid w:val="00B075A3"/>
    <w:rsid w:val="00B75994"/>
    <w:rsid w:val="00BF106C"/>
    <w:rsid w:val="00BF70A7"/>
    <w:rsid w:val="00C01E2D"/>
    <w:rsid w:val="00C31F33"/>
    <w:rsid w:val="00C3460D"/>
    <w:rsid w:val="00C53AD3"/>
    <w:rsid w:val="00C550B4"/>
    <w:rsid w:val="00C84D7B"/>
    <w:rsid w:val="00CC5E8A"/>
    <w:rsid w:val="00CD206D"/>
    <w:rsid w:val="00D1014C"/>
    <w:rsid w:val="00D1101E"/>
    <w:rsid w:val="00D17094"/>
    <w:rsid w:val="00D21027"/>
    <w:rsid w:val="00D43684"/>
    <w:rsid w:val="00D56AAE"/>
    <w:rsid w:val="00D62E76"/>
    <w:rsid w:val="00D6401F"/>
    <w:rsid w:val="00D82804"/>
    <w:rsid w:val="00DD4867"/>
    <w:rsid w:val="00E018A9"/>
    <w:rsid w:val="00E14DAE"/>
    <w:rsid w:val="00E8555C"/>
    <w:rsid w:val="00EE7A16"/>
    <w:rsid w:val="00EF06AD"/>
    <w:rsid w:val="00EF39B8"/>
    <w:rsid w:val="00F079BF"/>
    <w:rsid w:val="00F23F46"/>
    <w:rsid w:val="00F326CF"/>
    <w:rsid w:val="00F5474B"/>
    <w:rsid w:val="00F7453A"/>
    <w:rsid w:val="00F95741"/>
    <w:rsid w:val="00F9651A"/>
    <w:rsid w:val="00FB7138"/>
    <w:rsid w:val="00FF0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75A3"/>
    <w:rPr>
      <w:color w:val="0563C1" w:themeColor="hyperlink"/>
      <w:u w:val="single"/>
    </w:rPr>
  </w:style>
  <w:style w:type="character" w:styleId="a4">
    <w:name w:val="FollowedHyperlink"/>
    <w:basedOn w:val="a0"/>
    <w:uiPriority w:val="99"/>
    <w:semiHidden/>
    <w:unhideWhenUsed/>
    <w:rsid w:val="009B7D81"/>
    <w:rPr>
      <w:color w:val="954F72" w:themeColor="followedHyperlink"/>
      <w:u w:val="single"/>
    </w:rPr>
  </w:style>
  <w:style w:type="paragraph" w:customStyle="1" w:styleId="ConsPlusNormal">
    <w:name w:val="ConsPlusNormal"/>
    <w:rsid w:val="00C550B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5">
    <w:name w:val="List Paragraph"/>
    <w:basedOn w:val="a"/>
    <w:uiPriority w:val="34"/>
    <w:qFormat/>
    <w:rsid w:val="00475576"/>
    <w:pPr>
      <w:ind w:left="720"/>
      <w:contextualSpacing/>
    </w:pPr>
  </w:style>
  <w:style w:type="paragraph" w:styleId="a6">
    <w:name w:val="Balloon Text"/>
    <w:basedOn w:val="a"/>
    <w:link w:val="a7"/>
    <w:uiPriority w:val="99"/>
    <w:semiHidden/>
    <w:unhideWhenUsed/>
    <w:rsid w:val="00F326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26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75A3"/>
    <w:rPr>
      <w:color w:val="0563C1" w:themeColor="hyperlink"/>
      <w:u w:val="single"/>
    </w:rPr>
  </w:style>
  <w:style w:type="character" w:styleId="a4">
    <w:name w:val="FollowedHyperlink"/>
    <w:basedOn w:val="a0"/>
    <w:uiPriority w:val="99"/>
    <w:semiHidden/>
    <w:unhideWhenUsed/>
    <w:rsid w:val="009B7D81"/>
    <w:rPr>
      <w:color w:val="954F72" w:themeColor="followedHyperlink"/>
      <w:u w:val="single"/>
    </w:rPr>
  </w:style>
  <w:style w:type="paragraph" w:customStyle="1" w:styleId="ConsPlusNormal">
    <w:name w:val="ConsPlusNormal"/>
    <w:rsid w:val="00C550B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5">
    <w:name w:val="List Paragraph"/>
    <w:basedOn w:val="a"/>
    <w:uiPriority w:val="34"/>
    <w:qFormat/>
    <w:rsid w:val="00475576"/>
    <w:pPr>
      <w:ind w:left="720"/>
      <w:contextualSpacing/>
    </w:pPr>
  </w:style>
  <w:style w:type="paragraph" w:styleId="a6">
    <w:name w:val="Balloon Text"/>
    <w:basedOn w:val="a"/>
    <w:link w:val="a7"/>
    <w:uiPriority w:val="99"/>
    <w:semiHidden/>
    <w:unhideWhenUsed/>
    <w:rsid w:val="00F326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26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6832">
      <w:bodyDiv w:val="1"/>
      <w:marLeft w:val="0"/>
      <w:marRight w:val="0"/>
      <w:marTop w:val="0"/>
      <w:marBottom w:val="0"/>
      <w:divBdr>
        <w:top w:val="none" w:sz="0" w:space="0" w:color="auto"/>
        <w:left w:val="none" w:sz="0" w:space="0" w:color="auto"/>
        <w:bottom w:val="none" w:sz="0" w:space="0" w:color="auto"/>
        <w:right w:val="none" w:sz="0" w:space="0" w:color="auto"/>
      </w:divBdr>
    </w:div>
    <w:div w:id="125759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ssm@mail.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E11353D86A3D43E4E70DBAB88218E0745802F1707BA30128F1D8B4264D11AC536D91B57CFE34A892JCJEW" TargetMode="External"/><Relationship Id="rId26" Type="http://schemas.openxmlformats.org/officeDocument/2006/relationships/hyperlink" Target="consultantplus://offline/ref=E11353D86A3D43E4E70DBAB88218E0745802F1707BA30128F1D8B4264D11AC536D91B57CFE34A892JCJEW" TargetMode="External"/><Relationship Id="rId3" Type="http://schemas.microsoft.com/office/2007/relationships/stylesWithEffects" Target="stylesWithEffects.xml"/><Relationship Id="rId21" Type="http://schemas.openxmlformats.org/officeDocument/2006/relationships/hyperlink" Target="consultantplus://offline/ref=C566E8ACECAFF07FF3FA551792080417F23B735C89CDC82C9848181A5F2B33670F6D95BB36rFB6W" TargetMode="External"/><Relationship Id="rId7" Type="http://schemas.openxmlformats.org/officeDocument/2006/relationships/hyperlink" Target="mailto:ssmadm@mail.ru" TargetMode="External"/><Relationship Id="rId12" Type="http://schemas.openxmlformats.org/officeDocument/2006/relationships/hyperlink" Target="http://www.susumanskiy-rayon/ru" TargetMode="External"/><Relationship Id="rId17" Type="http://schemas.openxmlformats.org/officeDocument/2006/relationships/hyperlink" Target="http://www.susumanskiy-rayon.ru" TargetMode="External"/><Relationship Id="rId25" Type="http://schemas.openxmlformats.org/officeDocument/2006/relationships/hyperlink" Target="consultantplus://offline/ref=E11353D86A3D43E4E70DBAB88218E0745802F1707BA30128F1D8B4264D11AC536D91B57CFE34A892JCJEW" TargetMode="External"/><Relationship Id="rId2" Type="http://schemas.openxmlformats.org/officeDocument/2006/relationships/styles" Target="styles.xml"/><Relationship Id="rId16" Type="http://schemas.openxmlformats.org/officeDocument/2006/relationships/hyperlink" Target="http://www.susumanskiy-rayon.ru" TargetMode="External"/><Relationship Id="rId20" Type="http://schemas.openxmlformats.org/officeDocument/2006/relationships/hyperlink" Target="consultantplus://offline/ref=E11353D86A3D43E4E70DBAB88218E0745802F1707BA30128F1D8B4264D11AC536D91B57CFE34A892JCJEW"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usumanskiy-rayon/ru"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E11353D86A3D43E4E70DBAB88218E0745802F1707BA30128F1D8B4264D11AC536D91B57CFE34A892JCJEW" TargetMode="External"/><Relationship Id="rId5" Type="http://schemas.openxmlformats.org/officeDocument/2006/relationships/webSettings" Target="webSettings.xml"/><Relationship Id="rId15" Type="http://schemas.openxmlformats.org/officeDocument/2006/relationships/hyperlink" Target="http://www.susumanskiy-rayon.ru" TargetMode="External"/><Relationship Id="rId23" Type="http://schemas.openxmlformats.org/officeDocument/2006/relationships/hyperlink" Target="consultantplus://offline/ref=E11353D86A3D43E4E70DBAB88218E0745802F1707BA30128F1D8B4264D11AC536D91B57CFE34A892JCJEW" TargetMode="External"/><Relationship Id="rId28" Type="http://schemas.openxmlformats.org/officeDocument/2006/relationships/hyperlink" Target="consultantplus://offline/ref=E11353D86A3D43E4E70DBAB88218E0745802F1707BA30128F1D8B4264D11AC536D91B57CFE34A892JCJEW" TargetMode="External"/><Relationship Id="rId10" Type="http://schemas.openxmlformats.org/officeDocument/2006/relationships/hyperlink" Target="http://www.mydoc49.ru" TargetMode="External"/><Relationship Id="rId19" Type="http://schemas.openxmlformats.org/officeDocument/2006/relationships/hyperlink" Target="consultantplus://offline/ref=E11353D86A3D43E4E70DBAB88218E0745802F1707BA30128F1D8B4264D11AC536D91B57CFE34A892JCJEW"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susumanskiy-rayon/ru" TargetMode="External"/><Relationship Id="rId22" Type="http://schemas.openxmlformats.org/officeDocument/2006/relationships/hyperlink" Target="consultantplus://offline/ref=60704CEAC5CD66A76609A997A87DBE5FD7EEAA63960CB843FF9F81614BD7EB68D67A1521EA98251BJBD6W" TargetMode="External"/><Relationship Id="rId27" Type="http://schemas.openxmlformats.org/officeDocument/2006/relationships/hyperlink" Target="consultantplus://offline/ref=E11353D86A3D43E4E70DBAB88218E0745802F1707BA30128F1D8B4264D11AC536D91B57CFE34A892JCJEW"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9375</Words>
  <Characters>53440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cp:revision>
  <cp:lastPrinted>2018-07-13T03:27:00Z</cp:lastPrinted>
  <dcterms:created xsi:type="dcterms:W3CDTF">2018-07-09T03:38:00Z</dcterms:created>
  <dcterms:modified xsi:type="dcterms:W3CDTF">2018-07-13T03:31:00Z</dcterms:modified>
</cp:coreProperties>
</file>