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8" w:rsidRDefault="00F16CC8" w:rsidP="00F16C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СУСУМАНСКОГО</w:t>
      </w:r>
    </w:p>
    <w:p w:rsidR="00F16CC8" w:rsidRDefault="00F16CC8" w:rsidP="00F16C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F16CC8" w:rsidRDefault="00F16CC8" w:rsidP="00F16CC8">
      <w:pPr>
        <w:rPr>
          <w:sz w:val="24"/>
          <w:szCs w:val="24"/>
        </w:rPr>
      </w:pPr>
    </w:p>
    <w:p w:rsidR="00F16CC8" w:rsidRDefault="00F16CC8" w:rsidP="00F16CC8">
      <w:pPr>
        <w:rPr>
          <w:sz w:val="24"/>
          <w:szCs w:val="24"/>
        </w:rPr>
      </w:pPr>
    </w:p>
    <w:p w:rsidR="00F16CC8" w:rsidRDefault="00F16CC8" w:rsidP="00F16CC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F16CC8" w:rsidRDefault="00F16CC8" w:rsidP="00F16CC8">
      <w:pPr>
        <w:ind w:left="2124" w:firstLine="708"/>
        <w:rPr>
          <w:b/>
          <w:bCs/>
          <w:sz w:val="52"/>
          <w:szCs w:val="52"/>
        </w:rPr>
      </w:pPr>
    </w:p>
    <w:p w:rsidR="00F16CC8" w:rsidRDefault="00C102EB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>От  20.12</w:t>
      </w:r>
      <w:r w:rsidR="00F16CC8">
        <w:rPr>
          <w:sz w:val="24"/>
          <w:szCs w:val="24"/>
        </w:rPr>
        <w:t>.2016 года</w:t>
      </w:r>
      <w:r w:rsidR="00F16CC8">
        <w:rPr>
          <w:sz w:val="24"/>
          <w:szCs w:val="24"/>
        </w:rPr>
        <w:tab/>
      </w:r>
      <w:r w:rsidR="00F16CC8">
        <w:rPr>
          <w:sz w:val="24"/>
          <w:szCs w:val="24"/>
        </w:rPr>
        <w:tab/>
      </w:r>
      <w:r w:rsidR="00F16CC8">
        <w:rPr>
          <w:sz w:val="24"/>
          <w:szCs w:val="24"/>
        </w:rPr>
        <w:tab/>
      </w:r>
      <w:r w:rsidR="00F16CC8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763</w:t>
      </w: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F16CC8" w:rsidRDefault="00F16CC8" w:rsidP="00F16CC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19"/>
      </w:tblGrid>
      <w:tr w:rsidR="00F16CC8" w:rsidTr="00F16CC8">
        <w:trPr>
          <w:trHeight w:val="595"/>
        </w:trPr>
        <w:tc>
          <w:tcPr>
            <w:tcW w:w="4219" w:type="dxa"/>
          </w:tcPr>
          <w:p w:rsidR="00F16CC8" w:rsidRDefault="00F1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 округа от 18.12.2015 г</w:t>
            </w:r>
            <w:r w:rsidR="002448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.№ 583 «О перечне муниципальных программ на 2016 год»</w:t>
            </w:r>
          </w:p>
          <w:p w:rsidR="00F16CC8" w:rsidRDefault="00F16CC8">
            <w:pPr>
              <w:rPr>
                <w:sz w:val="24"/>
                <w:szCs w:val="24"/>
              </w:rPr>
            </w:pPr>
          </w:p>
        </w:tc>
      </w:tr>
    </w:tbl>
    <w:p w:rsidR="00F16CC8" w:rsidRDefault="00F16CC8" w:rsidP="00F16CC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</w:t>
      </w:r>
      <w:r w:rsidR="003E20A1">
        <w:rPr>
          <w:sz w:val="24"/>
          <w:szCs w:val="24"/>
        </w:rPr>
        <w:t>оном от 06.10.2003г. № 131-ФЗ «</w:t>
      </w:r>
      <w:r>
        <w:rPr>
          <w:sz w:val="24"/>
          <w:szCs w:val="24"/>
        </w:rPr>
        <w:t xml:space="preserve">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от 13.05.2016 г</w:t>
      </w:r>
      <w:r w:rsidR="003E20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округа», Уставом муниципального образования «</w:t>
      </w:r>
      <w:proofErr w:type="spellStart"/>
      <w:r>
        <w:rPr>
          <w:sz w:val="24"/>
          <w:szCs w:val="24"/>
        </w:rPr>
        <w:t>Сусуманский</w:t>
      </w:r>
      <w:proofErr w:type="spellEnd"/>
      <w:r>
        <w:rPr>
          <w:sz w:val="24"/>
          <w:szCs w:val="24"/>
        </w:rPr>
        <w:t xml:space="preserve"> городской округ»,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F16CC8" w:rsidRDefault="00F16CC8" w:rsidP="00F16CC8">
      <w:pPr>
        <w:jc w:val="both"/>
        <w:rPr>
          <w:sz w:val="24"/>
          <w:szCs w:val="24"/>
        </w:rPr>
      </w:pP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6CC8" w:rsidRDefault="00980371" w:rsidP="00F16CC8">
      <w:pPr>
        <w:numPr>
          <w:ilvl w:val="0"/>
          <w:numId w:val="1"/>
        </w:numPr>
        <w:tabs>
          <w:tab w:val="left" w:pos="90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CC8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F16CC8">
        <w:rPr>
          <w:sz w:val="24"/>
          <w:szCs w:val="24"/>
        </w:rPr>
        <w:t>Сусуманского</w:t>
      </w:r>
      <w:proofErr w:type="spellEnd"/>
      <w:r w:rsidR="00F16CC8">
        <w:rPr>
          <w:sz w:val="24"/>
          <w:szCs w:val="24"/>
        </w:rPr>
        <w:t xml:space="preserve"> городского  округа от 18.12.2015</w:t>
      </w:r>
      <w:r w:rsidR="00CF5367">
        <w:rPr>
          <w:sz w:val="24"/>
          <w:szCs w:val="24"/>
        </w:rPr>
        <w:t xml:space="preserve"> </w:t>
      </w:r>
      <w:r w:rsidR="00F16CC8">
        <w:rPr>
          <w:sz w:val="24"/>
          <w:szCs w:val="24"/>
        </w:rPr>
        <w:t>г</w:t>
      </w:r>
      <w:r w:rsidR="00CF5367">
        <w:rPr>
          <w:sz w:val="24"/>
          <w:szCs w:val="24"/>
        </w:rPr>
        <w:t>.</w:t>
      </w:r>
      <w:r w:rsidR="00F16CC8">
        <w:rPr>
          <w:sz w:val="24"/>
          <w:szCs w:val="24"/>
        </w:rPr>
        <w:t xml:space="preserve"> № 583 «О перечне муниципальных программ на 2016 год» следующие изменения:  </w:t>
      </w:r>
    </w:p>
    <w:p w:rsidR="00F16CC8" w:rsidRDefault="00F16CC8" w:rsidP="00F16CC8">
      <w:pPr>
        <w:numPr>
          <w:ilvl w:val="1"/>
          <w:numId w:val="1"/>
        </w:numPr>
        <w:tabs>
          <w:tab w:val="clear" w:pos="1128"/>
          <w:tab w:val="left" w:pos="360"/>
          <w:tab w:val="left" w:pos="900"/>
          <w:tab w:val="left" w:pos="1080"/>
          <w:tab w:val="left" w:pos="1260"/>
        </w:tabs>
        <w:ind w:left="0" w:firstLine="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приложении:</w:t>
      </w: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б) стро</w:t>
      </w:r>
      <w:r w:rsidR="003131D1">
        <w:rPr>
          <w:sz w:val="24"/>
          <w:szCs w:val="24"/>
        </w:rPr>
        <w:t>ку 10</w:t>
      </w:r>
      <w:r>
        <w:rPr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9570" w:type="dxa"/>
        <w:tblLayout w:type="fixed"/>
        <w:tblLook w:val="01E0" w:firstRow="1" w:lastRow="1" w:firstColumn="1" w:lastColumn="1" w:noHBand="0" w:noVBand="0"/>
      </w:tblPr>
      <w:tblGrid>
        <w:gridCol w:w="648"/>
        <w:gridCol w:w="3003"/>
        <w:gridCol w:w="1317"/>
        <w:gridCol w:w="2337"/>
        <w:gridCol w:w="2265"/>
      </w:tblGrid>
      <w:tr w:rsidR="00F16CC8" w:rsidTr="00F16C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8" w:rsidRDefault="00313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6CC8">
              <w:rPr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8" w:rsidRDefault="00F16C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жильем молодых семей  в </w:t>
            </w:r>
            <w:proofErr w:type="spellStart"/>
            <w:r>
              <w:rPr>
                <w:sz w:val="24"/>
                <w:szCs w:val="24"/>
              </w:rPr>
              <w:t>Сусуманском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на 2016 год»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8" w:rsidRDefault="00F16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8" w:rsidRDefault="00F16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C8" w:rsidRDefault="00F16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</w:t>
            </w:r>
            <w:proofErr w:type="spellStart"/>
            <w:r>
              <w:rPr>
                <w:sz w:val="24"/>
                <w:szCs w:val="24"/>
              </w:rPr>
              <w:t>Парасоцкая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</w:tbl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В строке «Всего по муниципальным программам» цифры «82329,6»                </w:t>
      </w:r>
      <w:proofErr w:type="gramStart"/>
      <w:r>
        <w:rPr>
          <w:sz w:val="24"/>
          <w:szCs w:val="24"/>
        </w:rPr>
        <w:t>заменить на цифры</w:t>
      </w:r>
      <w:proofErr w:type="gramEnd"/>
      <w:r>
        <w:rPr>
          <w:sz w:val="24"/>
          <w:szCs w:val="24"/>
        </w:rPr>
        <w:t xml:space="preserve"> «82330,1»      </w:t>
      </w: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 w:rsidR="00C102E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</w:t>
      </w:r>
      <w:r w:rsidR="003131D1">
        <w:rPr>
          <w:sz w:val="24"/>
          <w:szCs w:val="24"/>
        </w:rPr>
        <w:t xml:space="preserve"> </w:t>
      </w:r>
      <w:proofErr w:type="spellStart"/>
      <w:r w:rsidR="003131D1">
        <w:rPr>
          <w:sz w:val="24"/>
          <w:szCs w:val="24"/>
        </w:rPr>
        <w:t>Сусуманского</w:t>
      </w:r>
      <w:proofErr w:type="spellEnd"/>
      <w:r w:rsidR="003131D1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3131D1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F16CC8" w:rsidRDefault="00F16CC8" w:rsidP="00F16CC8">
      <w:pPr>
        <w:jc w:val="both"/>
        <w:rPr>
          <w:sz w:val="24"/>
          <w:szCs w:val="24"/>
        </w:rPr>
      </w:pPr>
    </w:p>
    <w:p w:rsidR="00F16CC8" w:rsidRDefault="00F16CC8" w:rsidP="00F16CC8">
      <w:pPr>
        <w:jc w:val="both"/>
        <w:rPr>
          <w:sz w:val="24"/>
          <w:szCs w:val="24"/>
        </w:rPr>
      </w:pPr>
    </w:p>
    <w:p w:rsidR="00F16CC8" w:rsidRDefault="00F16CC8" w:rsidP="00F16CC8">
      <w:pPr>
        <w:jc w:val="both"/>
        <w:rPr>
          <w:sz w:val="24"/>
          <w:szCs w:val="24"/>
        </w:rPr>
      </w:pPr>
    </w:p>
    <w:p w:rsidR="00F16CC8" w:rsidRDefault="00F16CC8" w:rsidP="00F16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172D">
        <w:rPr>
          <w:sz w:val="24"/>
          <w:szCs w:val="24"/>
        </w:rPr>
        <w:t xml:space="preserve">                       </w:t>
      </w:r>
      <w:r w:rsidR="0045172D">
        <w:rPr>
          <w:sz w:val="24"/>
          <w:szCs w:val="24"/>
        </w:rPr>
        <w:tab/>
        <w:t xml:space="preserve">     А.В. Лобов</w:t>
      </w:r>
    </w:p>
    <w:p w:rsidR="00B36FB1" w:rsidRDefault="00B36FB1"/>
    <w:sectPr w:rsidR="00B36FB1" w:rsidSect="00B3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FB1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CC8"/>
    <w:rsid w:val="00244870"/>
    <w:rsid w:val="003131D1"/>
    <w:rsid w:val="003E20A1"/>
    <w:rsid w:val="0045172D"/>
    <w:rsid w:val="00980371"/>
    <w:rsid w:val="00B36FB1"/>
    <w:rsid w:val="00C102EB"/>
    <w:rsid w:val="00CF5367"/>
    <w:rsid w:val="00D33BF7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2016-12-18T22:22:00Z</dcterms:created>
  <dcterms:modified xsi:type="dcterms:W3CDTF">2016-12-20T04:18:00Z</dcterms:modified>
</cp:coreProperties>
</file>